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D55BAD" w:rsidRPr="006410FA" w:rsidRDefault="00655FB7" w:rsidP="006410F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7215" behindDoc="0" locked="0" layoutInCell="1" allowOverlap="1" wp14:anchorId="2D24C946" wp14:editId="774A4CD5">
                <wp:simplePos x="0" y="0"/>
                <wp:positionH relativeFrom="column">
                  <wp:posOffset>3282315</wp:posOffset>
                </wp:positionH>
                <wp:positionV relativeFrom="paragraph">
                  <wp:posOffset>-342900</wp:posOffset>
                </wp:positionV>
                <wp:extent cx="3004185" cy="342900"/>
                <wp:effectExtent l="0" t="0" r="24765" b="190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4185" cy="3429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4687" w:rsidRPr="00655FB7" w:rsidRDefault="00384687" w:rsidP="0013152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55FB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Демушкан О., Умралин Т., Салхаева Б.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24C946" id="Прямоугольник 8" o:spid="_x0000_s1026" style="position:absolute;left:0;text-align:left;margin-left:258.45pt;margin-top:-27pt;width:236.55pt;height:27pt;z-index:2516572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qbppAIAAGYFAAAOAAAAZHJzL2Uyb0RvYy54bWysVM1uEzEQviPxDpbvdHfTFNqomypKFYRU&#10;tRUt6tnx2skKr21sJ7vhhMQViUfgIbggfvoMmzdi7P1JVCoOiIt3Zme++Z85PasKgdbM2FzJFCcH&#10;MUZMUpXlcpHiN7ezZ8cYWUdkRoSSLMUbZvHZ+OmT01KP2EAtlciYQWBE2lGpU7x0To+iyNIlK4g9&#10;UJpJEHJlCuKANYsoM6QE64WIBnH8PCqVybRRlFkLf88bIR4H+5wz6q44t8whkWKIzYXXhHfu32h8&#10;SkYLQ/Qyp20Y5B+iKEguwWlv6pw4glYm/8NUkVOjrOLugKoiUpznlIUcIJskfpDNzZJoFnKB4ljd&#10;l8n+P7P0cn1tUJ6lGBolSQEtqr9sP2w/1z/r++3H+mt9X//Yfqp/1d/q7+jY16vUdgSwG31tWs4C&#10;6ZOvuCn8F9JCVajxpq8xqxyi8PMwjofJ8RFGFGSHw8FJHJoQ7dDaWPeSqQJ5IsUGehhKS9YX1oFH&#10;UO1UvDMh/WuVyLNZLkRg/PSwqTBoTaDv80Xi4wbcnhZwHhn5bJr4A+U2gjVWXzMOdYGIB8F7mMid&#10;zextZ1NI0PQQDt57UPIYSLgO1Op6GAtT2gPjx4A7b7128Kik64FFLpX5O5g3+l3WTa4+bVfNq7aX&#10;c5VtYCKMalbFajrLoQ8XxLprYmA3YItg390VPFyoMsWqpTBaKvP+sf9eH0YWpBiVsGsptu9WxDCM&#10;xCsJw3ySDId+OQMzPHoxAMbsS+b7ErkqpgramsBl0TSQXt+JjuRGFXdwFibeK4iIpOA7xdSZjpm6&#10;5gbAYaFsMglqsJCauAt5o6k37gvs5+y2uiNGt8PoYIwvVbeXZPRgJhtdj5RqsnKK52FgfYmbural&#10;h2UO89geHn8t9vmgtTuP498AAAD//wMAUEsDBBQABgAIAAAAIQAJqxyn3QAAAAgBAAAPAAAAZHJz&#10;L2Rvd25yZXYueG1sTI/BTsMwDIbvSLxDZCQu05YUsYmWutM0xIEDAgYPkDahrUicqkm78vaYE9xs&#10;+dPv7y/3i3ditmPsAyFkGwXCUhNMTy3Cx/vj+g5ETJqMdoEswreNsK8uL0pdmHCmNzufUis4hGKh&#10;EbqUhkLK2HTW67gJgyW+fYbR68Tr2Eoz6jOHeydvlNpJr3viD50e7LGzzddp8gjH9DKvHur64My0&#10;eo3581PMwoB4fbUc7kEku6Q/GH71WR0qdqrDRCYKh7DNdjmjCOvtLZdiIs8VDzWCAlmV8n+B6gcA&#10;AP//AwBQSwECLQAUAAYACAAAACEAtoM4kv4AAADhAQAAEwAAAAAAAAAAAAAAAAAAAAAAW0NvbnRl&#10;bnRfVHlwZXNdLnhtbFBLAQItABQABgAIAAAAIQA4/SH/1gAAAJQBAAALAAAAAAAAAAAAAAAAAC8B&#10;AABfcmVscy8ucmVsc1BLAQItABQABgAIAAAAIQDy9qbppAIAAGYFAAAOAAAAAAAAAAAAAAAAAC4C&#10;AABkcnMvZTJvRG9jLnhtbFBLAQItABQABgAIAAAAIQAJqxyn3QAAAAgBAAAPAAAAAAAAAAAAAAAA&#10;AP4EAABkcnMvZG93bnJldi54bWxQSwUGAAAAAAQABADzAAAACAYAAAAA&#10;" fillcolor="white [3201]" strokecolor="white [3212]" strokeweight="2pt">
                <v:textbox>
                  <w:txbxContent>
                    <w:p w:rsidR="00384687" w:rsidRPr="00655FB7" w:rsidRDefault="00384687" w:rsidP="00131520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r w:rsidRPr="00655FB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Демушкан</w:t>
                      </w:r>
                      <w:proofErr w:type="spellEnd"/>
                      <w:r w:rsidRPr="00655FB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О., </w:t>
                      </w:r>
                      <w:proofErr w:type="spellStart"/>
                      <w:r w:rsidRPr="00655FB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Умралин</w:t>
                      </w:r>
                      <w:proofErr w:type="spellEnd"/>
                      <w:r w:rsidRPr="00655FB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Т., </w:t>
                      </w:r>
                      <w:proofErr w:type="spellStart"/>
                      <w:r w:rsidRPr="00655FB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Салхаева</w:t>
                      </w:r>
                      <w:proofErr w:type="spellEnd"/>
                      <w:r w:rsidRPr="00655FB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Б.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0C4C921" wp14:editId="4864F4B8">
                <wp:simplePos x="0" y="0"/>
                <wp:positionH relativeFrom="column">
                  <wp:posOffset>-232410</wp:posOffset>
                </wp:positionH>
                <wp:positionV relativeFrom="paragraph">
                  <wp:posOffset>-914400</wp:posOffset>
                </wp:positionV>
                <wp:extent cx="6518910" cy="571500"/>
                <wp:effectExtent l="114300" t="114300" r="129540" b="133350"/>
                <wp:wrapNone/>
                <wp:docPr id="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8910" cy="5715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effectLst>
                          <a:glow rad="1016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4687" w:rsidRPr="000577AD" w:rsidRDefault="00384687" w:rsidP="00FD7AE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0577AD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Подходы по повышению мотивации и удов</w:t>
                            </w:r>
                            <w:r w:rsidR="00655FB7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летворенности работников медицинских организаций </w:t>
                            </w:r>
                            <w:r w:rsidRPr="000577AD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C4C921" id="Rectangle 2" o:spid="_x0000_s1027" style="position:absolute;left:0;text-align:left;margin-left:-18.3pt;margin-top:-1in;width:513.3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z9GfAIAAE0FAAAOAAAAZHJzL2Uyb0RvYy54bWysVM1uEzEQviPxDpbvdLMhadpVNlXVAkIq&#10;ULXwABOvnbXqtY3tZBOevmM72QTICXGx7Jn5Zr758cxvtp0iG+68NLqm5cWIEq6ZaaRe1fTH94/v&#10;rijxAXQDymhe0x339Gbx9s28txUfm9aohjuCTrSvelvTNgRbFYVnLe/AXxjLNSqFcR0EfLpV0Tjo&#10;0XunivFodFn0xjXWGca9R+l9VtJF8i8EZ+GbEJ4HomqK3EI6XTqX8SwWc6hWDmwr2Z4G/AOLDqTG&#10;oIOrewhA1k7+5aqTzBlvRLhgpiuMEJLxlANmU47+yOa5BctTLlgcb4cy+f/nln3dPDoim5rOKNHQ&#10;YYuesGigV4qTcSxPb32FVs/20cUEvX0w7MUTbe5atOK3zpm+5dAgqTLaF78B4sMjlCz7L6ZB77AO&#10;JlVqK1wXHWINyDY1ZDc0hG8DYSi8nJZX1yX2jaFuOiuno9SxAqoD2jofPnHTkXipqUPuyTtsHnyI&#10;bKA6mMRgSscz0v2gm9T7AFLlO5pmNU9zg/hou1KmJw6wQOWovMT4UZjGk98pRzaAgwWMcR3eZxUE&#10;TDTLyxkS3s8YKNtCFk9QeMhj8JSoxmDpckIh1TOWMLfCh53iOZUnLrBzWKbxOVLNS25HzAotI0RI&#10;pQZQeQ6kwgG0t42wTGYAni3BMdpgnSIaHQZgJ7Vx56IewSLb76don2ucobBdbtOYJn5RsjTNDufK&#10;mfyncQfhpTXuFyU9/uea+p9rcJwS9VnjbF6Xk0lcAOkxmc7G+HCnmuWpBjRDVzUNlOTrXchLY22d&#10;XLUYKZdPm1ucZyHTqB1Z7fnjn81tzfslLoXTd7I6bsHFKwAAAP//AwBQSwMEFAAGAAgAAAAhAHgi&#10;oNDdAAAADAEAAA8AAABkcnMvZG93bnJldi54bWxMT0FuwjAQvFfqH6yt1BvYQJpCGgehoqrnkkq9&#10;mnhJIuJ1FJsQfs/21N5mZ0azM/l2cp0YcQitJw2LuQKBVHnbUq3hu/yYrUGEaMiazhNquGGAbfH4&#10;kJvM+it94XiIteAQCpnR0MTYZ1KGqkFnwtz3SKyd/OBM5HOopR3MlcNdJ5dKpdKZlvhDY3p8b7A6&#10;Hy5OQ12extdP5W+TKtvV/rxW6idRWj8/Tbs3EBGn+GeG3/pcHQrudPQXskF0GmarNGUrg0WS8Cq2&#10;bDaKwZGpF2Zkkcv/I4o7AAAA//8DAFBLAQItABQABgAIAAAAIQC2gziS/gAAAOEBAAATAAAAAAAA&#10;AAAAAAAAAAAAAABbQ29udGVudF9UeXBlc10ueG1sUEsBAi0AFAAGAAgAAAAhADj9If/WAAAAlAEA&#10;AAsAAAAAAAAAAAAAAAAALwEAAF9yZWxzLy5yZWxzUEsBAi0AFAAGAAgAAAAhAJBPP0Z8AgAATQUA&#10;AA4AAAAAAAAAAAAAAAAALgIAAGRycy9lMm9Eb2MueG1sUEsBAi0AFAAGAAgAAAAhAHgioNDdAAAA&#10;DAEAAA8AAAAAAAAAAAAAAAAA1gQAAGRycy9kb3ducmV2LnhtbFBLBQYAAAAABAAEAPMAAADgBQAA&#10;AAA=&#10;" fillcolor="white [3201]" strokecolor="black [3200]" strokeweight="2pt">
                <v:textbox>
                  <w:txbxContent>
                    <w:p w:rsidR="00384687" w:rsidRPr="000577AD" w:rsidRDefault="00384687" w:rsidP="00FD7AE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0577AD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Подходы по повышению мотивации и удов</w:t>
                      </w:r>
                      <w:r w:rsidR="00655FB7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летворенности </w:t>
                      </w:r>
                      <w:bookmarkStart w:id="1" w:name="_GoBack"/>
                      <w:r w:rsidR="00655FB7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работников медицинских организаций </w:t>
                      </w:r>
                      <w:r w:rsidRPr="000577AD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 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  <w:r w:rsidR="006410FA">
        <w:rPr>
          <w:rFonts w:ascii="Times New Roman" w:hAnsi="Times New Roman" w:cs="Times New Roman"/>
          <w:b/>
          <w:sz w:val="24"/>
          <w:szCs w:val="24"/>
        </w:rPr>
        <w:t>Краткое резюме:</w:t>
      </w:r>
    </w:p>
    <w:p w:rsidR="006410FA" w:rsidRDefault="006410FA" w:rsidP="008425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Основой предложенной статьи являются итоги проведенного анкетирования медицинских работников государственного и частного сектора, предложенные выводы адресованы руководителям медицинских организаций и менеджерам здравоохранения.</w:t>
      </w:r>
    </w:p>
    <w:p w:rsidR="008E349D" w:rsidRPr="0084259D" w:rsidRDefault="006410FA" w:rsidP="008425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Ключевые проблемы: н</w:t>
      </w:r>
      <w:r w:rsidR="00A72D4E" w:rsidRPr="0084259D">
        <w:rPr>
          <w:rFonts w:ascii="Times New Roman" w:hAnsi="Times New Roman" w:cs="Times New Roman"/>
          <w:sz w:val="24"/>
          <w:szCs w:val="24"/>
          <w:lang w:val="kk-KZ"/>
        </w:rPr>
        <w:t>изкая удовлетворенность медицинских работников</w:t>
      </w:r>
      <w:r w:rsidR="009326A3">
        <w:rPr>
          <w:rFonts w:ascii="Times New Roman" w:hAnsi="Times New Roman" w:cs="Times New Roman"/>
          <w:sz w:val="24"/>
          <w:szCs w:val="24"/>
          <w:lang w:val="kk-KZ"/>
        </w:rPr>
        <w:t xml:space="preserve">  уровнем</w:t>
      </w:r>
      <w:r w:rsidR="00A72D4E" w:rsidRPr="0084259D">
        <w:rPr>
          <w:rFonts w:ascii="Times New Roman" w:hAnsi="Times New Roman" w:cs="Times New Roman"/>
          <w:sz w:val="24"/>
          <w:szCs w:val="24"/>
          <w:lang w:val="kk-KZ"/>
        </w:rPr>
        <w:t xml:space="preserve"> зароботной платой</w:t>
      </w:r>
      <w:r w:rsidR="008E349D" w:rsidRPr="0084259D">
        <w:rPr>
          <w:rFonts w:ascii="Times New Roman" w:hAnsi="Times New Roman" w:cs="Times New Roman"/>
          <w:sz w:val="24"/>
          <w:szCs w:val="24"/>
        </w:rPr>
        <w:t>, несоответствие нематериальной компенсаци</w:t>
      </w:r>
      <w:r w:rsidR="00115FD0">
        <w:rPr>
          <w:rFonts w:ascii="Times New Roman" w:hAnsi="Times New Roman" w:cs="Times New Roman"/>
          <w:sz w:val="24"/>
          <w:szCs w:val="24"/>
        </w:rPr>
        <w:t>и</w:t>
      </w:r>
      <w:r w:rsidR="008E349D" w:rsidRPr="0084259D">
        <w:rPr>
          <w:rFonts w:ascii="Times New Roman" w:hAnsi="Times New Roman" w:cs="Times New Roman"/>
          <w:sz w:val="24"/>
          <w:szCs w:val="24"/>
        </w:rPr>
        <w:t xml:space="preserve"> уровню профессионализму</w:t>
      </w:r>
      <w:r w:rsidR="00115FD0">
        <w:rPr>
          <w:rFonts w:ascii="Times New Roman" w:hAnsi="Times New Roman" w:cs="Times New Roman"/>
          <w:sz w:val="24"/>
          <w:szCs w:val="24"/>
        </w:rPr>
        <w:t xml:space="preserve">, </w:t>
      </w:r>
      <w:r w:rsidR="008E349D" w:rsidRPr="0084259D">
        <w:rPr>
          <w:rFonts w:ascii="Times New Roman" w:hAnsi="Times New Roman" w:cs="Times New Roman"/>
          <w:sz w:val="24"/>
          <w:szCs w:val="24"/>
        </w:rPr>
        <w:t xml:space="preserve"> высок</w:t>
      </w:r>
      <w:r w:rsidR="00115FD0">
        <w:rPr>
          <w:rFonts w:ascii="Times New Roman" w:hAnsi="Times New Roman" w:cs="Times New Roman"/>
          <w:sz w:val="24"/>
          <w:szCs w:val="24"/>
        </w:rPr>
        <w:t>ая</w:t>
      </w:r>
      <w:r w:rsidR="00CF39FE" w:rsidRPr="0084259D">
        <w:rPr>
          <w:rFonts w:ascii="Times New Roman" w:hAnsi="Times New Roman" w:cs="Times New Roman"/>
          <w:sz w:val="24"/>
          <w:szCs w:val="24"/>
        </w:rPr>
        <w:t xml:space="preserve"> нагрузк</w:t>
      </w:r>
      <w:r w:rsidR="00115FD0">
        <w:rPr>
          <w:rFonts w:ascii="Times New Roman" w:hAnsi="Times New Roman" w:cs="Times New Roman"/>
          <w:sz w:val="24"/>
          <w:szCs w:val="24"/>
        </w:rPr>
        <w:t>а</w:t>
      </w:r>
      <w:r w:rsidR="008E349D" w:rsidRPr="0084259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E349D" w:rsidRPr="0084259D" w:rsidRDefault="008E349D" w:rsidP="0084259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259D">
        <w:rPr>
          <w:rFonts w:ascii="Times New Roman" w:hAnsi="Times New Roman" w:cs="Times New Roman"/>
          <w:b/>
          <w:sz w:val="24"/>
          <w:szCs w:val="24"/>
        </w:rPr>
        <w:t>Варианты реагирования на проблему:</w:t>
      </w:r>
    </w:p>
    <w:p w:rsidR="00A72D4E" w:rsidRPr="0084259D" w:rsidRDefault="008E349D" w:rsidP="008425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259D">
        <w:rPr>
          <w:rFonts w:ascii="Times New Roman" w:hAnsi="Times New Roman" w:cs="Times New Roman"/>
          <w:sz w:val="24"/>
          <w:szCs w:val="24"/>
        </w:rPr>
        <w:t>Вариант 1 – повышение заработной платы</w:t>
      </w:r>
      <w:r w:rsidR="00115FD0">
        <w:rPr>
          <w:rFonts w:ascii="Times New Roman" w:hAnsi="Times New Roman" w:cs="Times New Roman"/>
          <w:sz w:val="24"/>
          <w:szCs w:val="24"/>
        </w:rPr>
        <w:t xml:space="preserve"> медицинским работникам</w:t>
      </w:r>
      <w:r w:rsidR="000779FE">
        <w:rPr>
          <w:rFonts w:ascii="Times New Roman" w:hAnsi="Times New Roman" w:cs="Times New Roman"/>
          <w:sz w:val="24"/>
          <w:szCs w:val="24"/>
        </w:rPr>
        <w:t>;</w:t>
      </w:r>
    </w:p>
    <w:p w:rsidR="000A45BA" w:rsidRPr="0084259D" w:rsidRDefault="000A45BA" w:rsidP="008425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259D">
        <w:rPr>
          <w:rFonts w:ascii="Times New Roman" w:hAnsi="Times New Roman" w:cs="Times New Roman"/>
          <w:sz w:val="24"/>
          <w:szCs w:val="24"/>
        </w:rPr>
        <w:t xml:space="preserve">Вариант </w:t>
      </w:r>
      <w:r w:rsidR="00E2235F">
        <w:rPr>
          <w:rFonts w:ascii="Times New Roman" w:hAnsi="Times New Roman" w:cs="Times New Roman"/>
          <w:sz w:val="24"/>
          <w:szCs w:val="24"/>
        </w:rPr>
        <w:t>2</w:t>
      </w:r>
      <w:r w:rsidRPr="0084259D">
        <w:rPr>
          <w:rFonts w:ascii="Times New Roman" w:hAnsi="Times New Roman" w:cs="Times New Roman"/>
          <w:sz w:val="24"/>
          <w:szCs w:val="24"/>
        </w:rPr>
        <w:t xml:space="preserve"> – </w:t>
      </w:r>
      <w:r w:rsidR="00115FD0">
        <w:rPr>
          <w:rFonts w:ascii="Times New Roman" w:hAnsi="Times New Roman" w:cs="Times New Roman"/>
          <w:sz w:val="24"/>
          <w:szCs w:val="24"/>
        </w:rPr>
        <w:t xml:space="preserve">усиление мер социальной </w:t>
      </w:r>
      <w:r w:rsidR="005B57F4">
        <w:rPr>
          <w:rFonts w:ascii="Times New Roman" w:hAnsi="Times New Roman" w:cs="Times New Roman"/>
          <w:sz w:val="24"/>
          <w:szCs w:val="24"/>
        </w:rPr>
        <w:t>поддержки</w:t>
      </w:r>
      <w:r w:rsidR="000779FE">
        <w:rPr>
          <w:rFonts w:ascii="Times New Roman" w:hAnsi="Times New Roman" w:cs="Times New Roman"/>
          <w:sz w:val="24"/>
          <w:szCs w:val="24"/>
        </w:rPr>
        <w:t>;</w:t>
      </w:r>
    </w:p>
    <w:p w:rsidR="00635F2C" w:rsidRPr="0084259D" w:rsidRDefault="000A45BA" w:rsidP="008425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259D">
        <w:rPr>
          <w:rFonts w:ascii="Times New Roman" w:hAnsi="Times New Roman" w:cs="Times New Roman"/>
          <w:sz w:val="24"/>
          <w:szCs w:val="24"/>
        </w:rPr>
        <w:t xml:space="preserve">Вариант </w:t>
      </w:r>
      <w:r w:rsidR="00E2235F">
        <w:rPr>
          <w:rFonts w:ascii="Times New Roman" w:hAnsi="Times New Roman" w:cs="Times New Roman"/>
          <w:sz w:val="24"/>
          <w:szCs w:val="24"/>
        </w:rPr>
        <w:t>3</w:t>
      </w:r>
      <w:r w:rsidRPr="0084259D">
        <w:rPr>
          <w:rFonts w:ascii="Times New Roman" w:hAnsi="Times New Roman" w:cs="Times New Roman"/>
          <w:sz w:val="24"/>
          <w:szCs w:val="24"/>
        </w:rPr>
        <w:t xml:space="preserve"> – </w:t>
      </w:r>
      <w:r w:rsidR="00115FD0">
        <w:rPr>
          <w:rFonts w:ascii="Times New Roman" w:hAnsi="Times New Roman" w:cs="Times New Roman"/>
          <w:sz w:val="24"/>
          <w:szCs w:val="24"/>
        </w:rPr>
        <w:t xml:space="preserve">применение </w:t>
      </w:r>
      <w:r w:rsidR="00AF68E1">
        <w:rPr>
          <w:rFonts w:ascii="Times New Roman" w:hAnsi="Times New Roman" w:cs="Times New Roman"/>
          <w:sz w:val="24"/>
          <w:szCs w:val="24"/>
        </w:rPr>
        <w:t>циф</w:t>
      </w:r>
      <w:r w:rsidR="005B57F4">
        <w:rPr>
          <w:rFonts w:ascii="Times New Roman" w:hAnsi="Times New Roman" w:cs="Times New Roman"/>
          <w:sz w:val="24"/>
          <w:szCs w:val="24"/>
        </w:rPr>
        <w:t>ров</w:t>
      </w:r>
      <w:r w:rsidR="00115FD0">
        <w:rPr>
          <w:rFonts w:ascii="Times New Roman" w:hAnsi="Times New Roman" w:cs="Times New Roman"/>
          <w:sz w:val="24"/>
          <w:szCs w:val="24"/>
        </w:rPr>
        <w:t>ых технологий в отрасли д</w:t>
      </w:r>
      <w:r w:rsidRPr="0084259D">
        <w:rPr>
          <w:rFonts w:ascii="Times New Roman" w:hAnsi="Times New Roman" w:cs="Times New Roman"/>
          <w:sz w:val="24"/>
          <w:szCs w:val="24"/>
        </w:rPr>
        <w:t xml:space="preserve">ля уменьшения </w:t>
      </w:r>
      <w:r w:rsidR="00855CCB" w:rsidRPr="0084259D">
        <w:rPr>
          <w:rFonts w:ascii="Times New Roman" w:hAnsi="Times New Roman" w:cs="Times New Roman"/>
          <w:sz w:val="24"/>
          <w:szCs w:val="24"/>
        </w:rPr>
        <w:t>нагрузки.</w:t>
      </w:r>
    </w:p>
    <w:p w:rsidR="00A35B15" w:rsidRPr="000779FE" w:rsidRDefault="00E2235F" w:rsidP="00E2235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Введение</w:t>
      </w:r>
      <w:r w:rsidR="00C51B86" w:rsidRPr="0084259D">
        <w:rPr>
          <w:rFonts w:ascii="Times New Roman" w:hAnsi="Times New Roman" w:cs="Times New Roman"/>
          <w:b/>
          <w:sz w:val="24"/>
          <w:szCs w:val="24"/>
        </w:rPr>
        <w:t>:</w:t>
      </w:r>
    </w:p>
    <w:p w:rsidR="00A803C9" w:rsidRPr="0084259D" w:rsidRDefault="00A803C9" w:rsidP="0084259D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Style w:val="a9"/>
          <w:i w:val="0"/>
          <w:bdr w:val="none" w:sz="0" w:space="0" w:color="auto" w:frame="1"/>
        </w:rPr>
      </w:pPr>
      <w:r w:rsidRPr="0084259D">
        <w:t>Улучшение качества и культуры оказания медицинской помощи населению, повышение эффективности деятельности медицинских организаций невозможно без рассмотрения и решения п</w:t>
      </w:r>
      <w:r w:rsidRPr="0084259D">
        <w:rPr>
          <w:rStyle w:val="a9"/>
          <w:i w:val="0"/>
          <w:bdr w:val="none" w:sz="0" w:space="0" w:color="auto" w:frame="1"/>
        </w:rPr>
        <w:t xml:space="preserve">роблемы повышения трудовой мотивации и удовлетворенности медицинских работников. </w:t>
      </w:r>
    </w:p>
    <w:p w:rsidR="00A803C9" w:rsidRPr="0084259D" w:rsidRDefault="005B57F4" w:rsidP="0084259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9"/>
          <w:i w:val="0"/>
          <w:bdr w:val="none" w:sz="0" w:space="0" w:color="auto" w:frame="1"/>
        </w:rPr>
      </w:pPr>
      <w:r>
        <w:t>М</w:t>
      </w:r>
      <w:r w:rsidR="00A803C9" w:rsidRPr="0084259D">
        <w:t xml:space="preserve">отивация и удовлетворенность рассматриваются в качестве главных составляющих  в управлении эффективностью и качеством,  являются инструментами </w:t>
      </w:r>
      <w:r w:rsidR="00A803C9" w:rsidRPr="0084259D">
        <w:rPr>
          <w:rStyle w:val="a9"/>
          <w:i w:val="0"/>
          <w:bdr w:val="none" w:sz="0" w:space="0" w:color="auto" w:frame="1"/>
        </w:rPr>
        <w:t>рационального использования финансовых, материальных и кадровых ресурсов.</w:t>
      </w:r>
    </w:p>
    <w:p w:rsidR="005B57F4" w:rsidRDefault="00F44C06" w:rsidP="008425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259D">
        <w:rPr>
          <w:rFonts w:ascii="Times New Roman" w:eastAsia="Times New Roman" w:hAnsi="Times New Roman" w:cs="Times New Roman"/>
          <w:sz w:val="24"/>
          <w:szCs w:val="24"/>
        </w:rPr>
        <w:t xml:space="preserve">Успешная работа любой медицинской организации зависит от множества факторов, вклад которых активно исследуется с целью поиска внутренних резервов и выработки механизмов влияния на повышение эффективности работы. </w:t>
      </w:r>
    </w:p>
    <w:p w:rsidR="00F44C06" w:rsidRPr="0084259D" w:rsidRDefault="00F44C06" w:rsidP="008425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259D">
        <w:rPr>
          <w:rFonts w:ascii="Times New Roman" w:eastAsia="Times New Roman" w:hAnsi="Times New Roman" w:cs="Times New Roman"/>
          <w:sz w:val="24"/>
          <w:szCs w:val="24"/>
        </w:rPr>
        <w:t xml:space="preserve">Одним из таких факторов является удовлетворенность </w:t>
      </w:r>
      <w:r w:rsidR="002D565E" w:rsidRPr="0084259D">
        <w:rPr>
          <w:rFonts w:ascii="Times New Roman" w:eastAsia="Times New Roman" w:hAnsi="Times New Roman" w:cs="Times New Roman"/>
          <w:sz w:val="24"/>
          <w:szCs w:val="24"/>
        </w:rPr>
        <w:t>медицинского персонала.</w:t>
      </w:r>
      <w:r w:rsidRPr="008425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15FD0">
        <w:rPr>
          <w:rFonts w:ascii="Times New Roman" w:eastAsia="Times New Roman" w:hAnsi="Times New Roman" w:cs="Times New Roman"/>
          <w:sz w:val="24"/>
          <w:szCs w:val="24"/>
        </w:rPr>
        <w:t>Уд</w:t>
      </w:r>
      <w:r w:rsidRPr="0084259D">
        <w:rPr>
          <w:rFonts w:ascii="Times New Roman" w:eastAsia="Times New Roman" w:hAnsi="Times New Roman" w:cs="Times New Roman"/>
          <w:sz w:val="24"/>
          <w:szCs w:val="24"/>
        </w:rPr>
        <w:t xml:space="preserve">овлетворенный своим трудом </w:t>
      </w:r>
      <w:r w:rsidR="002D565E" w:rsidRPr="0084259D">
        <w:rPr>
          <w:rFonts w:ascii="Times New Roman" w:eastAsia="Times New Roman" w:hAnsi="Times New Roman" w:cs="Times New Roman"/>
          <w:sz w:val="24"/>
          <w:szCs w:val="24"/>
        </w:rPr>
        <w:t xml:space="preserve">медицинский </w:t>
      </w:r>
      <w:r w:rsidRPr="0084259D">
        <w:rPr>
          <w:rFonts w:ascii="Times New Roman" w:eastAsia="Times New Roman" w:hAnsi="Times New Roman" w:cs="Times New Roman"/>
          <w:sz w:val="24"/>
          <w:szCs w:val="24"/>
        </w:rPr>
        <w:t xml:space="preserve">работник, имеет  высокую </w:t>
      </w:r>
      <w:r w:rsidRPr="0084259D">
        <w:rPr>
          <w:rFonts w:ascii="Times New Roman" w:eastAsia="Times New Roman" w:hAnsi="Times New Roman" w:cs="Times New Roman"/>
          <w:sz w:val="24"/>
          <w:szCs w:val="24"/>
        </w:rPr>
        <w:lastRenderedPageBreak/>
        <w:t>производитель</w:t>
      </w:r>
      <w:r w:rsidR="002D565E" w:rsidRPr="0084259D">
        <w:rPr>
          <w:rFonts w:ascii="Times New Roman" w:eastAsia="Times New Roman" w:hAnsi="Times New Roman" w:cs="Times New Roman"/>
          <w:sz w:val="24"/>
          <w:szCs w:val="24"/>
        </w:rPr>
        <w:t>ность труда и работоспособность</w:t>
      </w:r>
      <w:r w:rsidRPr="0084259D">
        <w:rPr>
          <w:rFonts w:ascii="Times New Roman" w:eastAsia="Times New Roman" w:hAnsi="Times New Roman" w:cs="Times New Roman"/>
          <w:sz w:val="24"/>
          <w:szCs w:val="24"/>
        </w:rPr>
        <w:t>, рациональн</w:t>
      </w:r>
      <w:r w:rsidR="002D565E" w:rsidRPr="0084259D">
        <w:rPr>
          <w:rFonts w:ascii="Times New Roman" w:eastAsia="Times New Roman" w:hAnsi="Times New Roman" w:cs="Times New Roman"/>
          <w:sz w:val="24"/>
          <w:szCs w:val="24"/>
        </w:rPr>
        <w:t>о использует свое рабочее время</w:t>
      </w:r>
      <w:r w:rsidRPr="0084259D">
        <w:rPr>
          <w:rFonts w:ascii="Times New Roman" w:eastAsia="Times New Roman" w:hAnsi="Times New Roman" w:cs="Times New Roman"/>
          <w:sz w:val="24"/>
          <w:szCs w:val="24"/>
        </w:rPr>
        <w:t>,</w:t>
      </w:r>
      <w:r w:rsidR="002D565E" w:rsidRPr="0084259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84259D">
        <w:rPr>
          <w:rFonts w:ascii="Times New Roman" w:eastAsia="Times New Roman" w:hAnsi="Times New Roman" w:cs="Times New Roman"/>
          <w:sz w:val="24"/>
          <w:szCs w:val="24"/>
        </w:rPr>
        <w:t xml:space="preserve">более дисциплинирован. </w:t>
      </w:r>
    </w:p>
    <w:p w:rsidR="0049657B" w:rsidRPr="0084259D" w:rsidRDefault="0049657B" w:rsidP="008425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59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9656212" wp14:editId="01701BF8">
            <wp:extent cx="2845612" cy="106070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s140618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2428" cy="1063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5B15" w:rsidRPr="0084259D" w:rsidRDefault="00A35B15" w:rsidP="008425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259D">
        <w:rPr>
          <w:rFonts w:ascii="Times New Roman" w:hAnsi="Times New Roman" w:cs="Times New Roman"/>
          <w:sz w:val="24"/>
          <w:szCs w:val="24"/>
        </w:rPr>
        <w:t xml:space="preserve">Удовлетворенность </w:t>
      </w:r>
      <w:r w:rsidR="00CD6572" w:rsidRPr="0084259D">
        <w:rPr>
          <w:rFonts w:ascii="Times New Roman" w:hAnsi="Times New Roman" w:cs="Times New Roman"/>
          <w:sz w:val="24"/>
          <w:szCs w:val="24"/>
        </w:rPr>
        <w:t xml:space="preserve">- </w:t>
      </w:r>
      <w:r w:rsidRPr="0084259D">
        <w:rPr>
          <w:rFonts w:ascii="Times New Roman" w:hAnsi="Times New Roman" w:cs="Times New Roman"/>
          <w:sz w:val="24"/>
          <w:szCs w:val="24"/>
        </w:rPr>
        <w:t xml:space="preserve">это </w:t>
      </w:r>
      <w:r w:rsidR="002D565E" w:rsidRPr="0084259D">
        <w:rPr>
          <w:rFonts w:ascii="Times New Roman" w:hAnsi="Times New Roman" w:cs="Times New Roman"/>
          <w:sz w:val="24"/>
          <w:szCs w:val="24"/>
        </w:rPr>
        <w:t xml:space="preserve">некий </w:t>
      </w:r>
      <w:r w:rsidRPr="0084259D">
        <w:rPr>
          <w:rFonts w:ascii="Times New Roman" w:hAnsi="Times New Roman" w:cs="Times New Roman"/>
          <w:sz w:val="24"/>
          <w:szCs w:val="24"/>
        </w:rPr>
        <w:t>«баланс между факторами рабочих стрессоров и вознаграждений» (</w:t>
      </w:r>
      <w:r w:rsidR="00131520" w:rsidRPr="0084259D">
        <w:rPr>
          <w:rFonts w:ascii="Times New Roman" w:hAnsi="Times New Roman" w:cs="Times New Roman"/>
          <w:sz w:val="24"/>
          <w:szCs w:val="24"/>
        </w:rPr>
        <w:t>Товей</w:t>
      </w:r>
      <w:r w:rsidRPr="0084259D">
        <w:rPr>
          <w:rFonts w:ascii="Times New Roman" w:hAnsi="Times New Roman" w:cs="Times New Roman"/>
          <w:sz w:val="24"/>
          <w:szCs w:val="24"/>
        </w:rPr>
        <w:t>, 1999) или «приятное или позитивное эмоциональное состояние, которое является результатом чьего-либо трудового или личного опыта</w:t>
      </w:r>
      <w:r w:rsidR="002D565E" w:rsidRPr="0084259D">
        <w:rPr>
          <w:rFonts w:ascii="Times New Roman" w:hAnsi="Times New Roman" w:cs="Times New Roman"/>
          <w:sz w:val="24"/>
          <w:szCs w:val="24"/>
        </w:rPr>
        <w:t xml:space="preserve"> и </w:t>
      </w:r>
      <w:r w:rsidRPr="0084259D">
        <w:rPr>
          <w:rFonts w:ascii="Times New Roman" w:hAnsi="Times New Roman" w:cs="Times New Roman"/>
          <w:sz w:val="24"/>
          <w:szCs w:val="24"/>
        </w:rPr>
        <w:t xml:space="preserve">является показателем качества </w:t>
      </w:r>
      <w:r w:rsidR="002D565E" w:rsidRPr="0084259D">
        <w:rPr>
          <w:rFonts w:ascii="Times New Roman" w:hAnsi="Times New Roman" w:cs="Times New Roman"/>
          <w:sz w:val="24"/>
          <w:szCs w:val="24"/>
        </w:rPr>
        <w:t xml:space="preserve">не только медицинской </w:t>
      </w:r>
      <w:r w:rsidRPr="0084259D">
        <w:rPr>
          <w:rFonts w:ascii="Times New Roman" w:hAnsi="Times New Roman" w:cs="Times New Roman"/>
          <w:sz w:val="24"/>
          <w:szCs w:val="24"/>
        </w:rPr>
        <w:t>организации</w:t>
      </w:r>
      <w:r w:rsidR="00163320" w:rsidRPr="0084259D">
        <w:rPr>
          <w:rFonts w:ascii="Times New Roman" w:hAnsi="Times New Roman" w:cs="Times New Roman"/>
          <w:sz w:val="24"/>
          <w:szCs w:val="24"/>
        </w:rPr>
        <w:t xml:space="preserve">, </w:t>
      </w:r>
      <w:r w:rsidR="002D565E" w:rsidRPr="0084259D">
        <w:rPr>
          <w:rFonts w:ascii="Times New Roman" w:hAnsi="Times New Roman" w:cs="Times New Roman"/>
          <w:sz w:val="24"/>
          <w:szCs w:val="24"/>
        </w:rPr>
        <w:t xml:space="preserve">но и </w:t>
      </w:r>
      <w:r w:rsidRPr="0084259D">
        <w:rPr>
          <w:rFonts w:ascii="Times New Roman" w:hAnsi="Times New Roman" w:cs="Times New Roman"/>
          <w:sz w:val="24"/>
          <w:szCs w:val="24"/>
        </w:rPr>
        <w:t xml:space="preserve"> </w:t>
      </w:r>
      <w:r w:rsidR="002D565E" w:rsidRPr="0084259D">
        <w:rPr>
          <w:rFonts w:ascii="Times New Roman" w:hAnsi="Times New Roman" w:cs="Times New Roman"/>
          <w:sz w:val="24"/>
          <w:szCs w:val="24"/>
        </w:rPr>
        <w:t xml:space="preserve">всей отрасли </w:t>
      </w:r>
      <w:r w:rsidRPr="0084259D">
        <w:rPr>
          <w:rFonts w:ascii="Times New Roman" w:hAnsi="Times New Roman" w:cs="Times New Roman"/>
          <w:sz w:val="24"/>
          <w:szCs w:val="24"/>
        </w:rPr>
        <w:t>здравоохранения.</w:t>
      </w:r>
    </w:p>
    <w:p w:rsidR="00237A3D" w:rsidRPr="0084259D" w:rsidRDefault="002D565E" w:rsidP="0084259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4259D">
        <w:rPr>
          <w:rFonts w:ascii="Times New Roman" w:hAnsi="Times New Roman" w:cs="Times New Roman"/>
          <w:sz w:val="24"/>
          <w:szCs w:val="24"/>
        </w:rPr>
        <w:t>Б</w:t>
      </w:r>
      <w:r w:rsidR="00A35B15" w:rsidRPr="0084259D">
        <w:rPr>
          <w:rFonts w:ascii="Times New Roman" w:hAnsi="Times New Roman" w:cs="Times New Roman"/>
          <w:sz w:val="24"/>
          <w:szCs w:val="24"/>
        </w:rPr>
        <w:t>ольшинств</w:t>
      </w:r>
      <w:r w:rsidRPr="0084259D">
        <w:rPr>
          <w:rFonts w:ascii="Times New Roman" w:hAnsi="Times New Roman" w:cs="Times New Roman"/>
          <w:sz w:val="24"/>
          <w:szCs w:val="24"/>
        </w:rPr>
        <w:t>о</w:t>
      </w:r>
      <w:r w:rsidR="00A35B15" w:rsidRPr="0084259D">
        <w:rPr>
          <w:rFonts w:ascii="Times New Roman" w:hAnsi="Times New Roman" w:cs="Times New Roman"/>
          <w:sz w:val="24"/>
          <w:szCs w:val="24"/>
        </w:rPr>
        <w:t xml:space="preserve"> исследований удовлетворенност</w:t>
      </w:r>
      <w:r w:rsidRPr="0084259D">
        <w:rPr>
          <w:rFonts w:ascii="Times New Roman" w:hAnsi="Times New Roman" w:cs="Times New Roman"/>
          <w:sz w:val="24"/>
          <w:szCs w:val="24"/>
        </w:rPr>
        <w:t>и</w:t>
      </w:r>
      <w:r w:rsidR="00A35B15" w:rsidRPr="0084259D">
        <w:rPr>
          <w:rFonts w:ascii="Times New Roman" w:hAnsi="Times New Roman" w:cs="Times New Roman"/>
          <w:sz w:val="24"/>
          <w:szCs w:val="24"/>
        </w:rPr>
        <w:t xml:space="preserve"> работой  определя</w:t>
      </w:r>
      <w:r w:rsidRPr="0084259D">
        <w:rPr>
          <w:rFonts w:ascii="Times New Roman" w:hAnsi="Times New Roman" w:cs="Times New Roman"/>
          <w:sz w:val="24"/>
          <w:szCs w:val="24"/>
        </w:rPr>
        <w:t>ет широкий</w:t>
      </w:r>
      <w:r w:rsidR="00A35B15" w:rsidRPr="0084259D">
        <w:rPr>
          <w:rFonts w:ascii="Times New Roman" w:hAnsi="Times New Roman" w:cs="Times New Roman"/>
          <w:sz w:val="24"/>
          <w:szCs w:val="24"/>
        </w:rPr>
        <w:t xml:space="preserve"> спектр</w:t>
      </w:r>
      <w:r w:rsidRPr="0084259D">
        <w:rPr>
          <w:rFonts w:ascii="Times New Roman" w:hAnsi="Times New Roman" w:cs="Times New Roman"/>
          <w:sz w:val="24"/>
          <w:szCs w:val="24"/>
        </w:rPr>
        <w:t xml:space="preserve">  факторов:</w:t>
      </w:r>
      <w:r w:rsidR="00A35B15" w:rsidRPr="0084259D">
        <w:rPr>
          <w:rFonts w:ascii="Times New Roman" w:hAnsi="Times New Roman" w:cs="Times New Roman"/>
          <w:sz w:val="24"/>
          <w:szCs w:val="24"/>
        </w:rPr>
        <w:t xml:space="preserve"> эмоционал</w:t>
      </w:r>
      <w:r w:rsidRPr="0084259D">
        <w:rPr>
          <w:rFonts w:ascii="Times New Roman" w:hAnsi="Times New Roman" w:cs="Times New Roman"/>
          <w:sz w:val="24"/>
          <w:szCs w:val="24"/>
        </w:rPr>
        <w:t xml:space="preserve">ьное состояние, </w:t>
      </w:r>
      <w:r w:rsidR="00A35B15" w:rsidRPr="0084259D">
        <w:rPr>
          <w:rFonts w:ascii="Times New Roman" w:hAnsi="Times New Roman" w:cs="Times New Roman"/>
          <w:sz w:val="24"/>
          <w:szCs w:val="24"/>
        </w:rPr>
        <w:t xml:space="preserve"> </w:t>
      </w:r>
      <w:r w:rsidRPr="0084259D">
        <w:rPr>
          <w:rFonts w:ascii="Times New Roman" w:hAnsi="Times New Roman" w:cs="Times New Roman"/>
          <w:sz w:val="24"/>
          <w:szCs w:val="24"/>
        </w:rPr>
        <w:t xml:space="preserve">межличностные отношения, качество </w:t>
      </w:r>
      <w:r w:rsidR="00A35B15" w:rsidRPr="0084259D">
        <w:rPr>
          <w:rFonts w:ascii="Times New Roman" w:hAnsi="Times New Roman" w:cs="Times New Roman"/>
          <w:sz w:val="24"/>
          <w:szCs w:val="24"/>
        </w:rPr>
        <w:t>менеджмент</w:t>
      </w:r>
      <w:r w:rsidRPr="0084259D">
        <w:rPr>
          <w:rFonts w:ascii="Times New Roman" w:hAnsi="Times New Roman" w:cs="Times New Roman"/>
          <w:sz w:val="24"/>
          <w:szCs w:val="24"/>
        </w:rPr>
        <w:t>а</w:t>
      </w:r>
      <w:r w:rsidR="00A35B15" w:rsidRPr="0084259D">
        <w:rPr>
          <w:rFonts w:ascii="Times New Roman" w:hAnsi="Times New Roman" w:cs="Times New Roman"/>
          <w:sz w:val="24"/>
          <w:szCs w:val="24"/>
        </w:rPr>
        <w:t xml:space="preserve">, </w:t>
      </w:r>
      <w:r w:rsidRPr="0084259D">
        <w:rPr>
          <w:rFonts w:ascii="Times New Roman" w:hAnsi="Times New Roman" w:cs="Times New Roman"/>
          <w:sz w:val="24"/>
          <w:szCs w:val="24"/>
        </w:rPr>
        <w:t>заработная плата,</w:t>
      </w:r>
      <w:r w:rsidR="00A35B15" w:rsidRPr="0084259D">
        <w:rPr>
          <w:rFonts w:ascii="Times New Roman" w:hAnsi="Times New Roman" w:cs="Times New Roman"/>
          <w:sz w:val="24"/>
          <w:szCs w:val="24"/>
        </w:rPr>
        <w:t xml:space="preserve"> возможности для личного и профессионального роста, заметный прогресс в лечени</w:t>
      </w:r>
      <w:r w:rsidR="000F64EF" w:rsidRPr="0084259D">
        <w:rPr>
          <w:rFonts w:ascii="Times New Roman" w:hAnsi="Times New Roman" w:cs="Times New Roman"/>
          <w:sz w:val="24"/>
          <w:szCs w:val="24"/>
        </w:rPr>
        <w:t>и</w:t>
      </w:r>
      <w:r w:rsidR="00A35B15" w:rsidRPr="0084259D">
        <w:rPr>
          <w:rFonts w:ascii="Times New Roman" w:hAnsi="Times New Roman" w:cs="Times New Roman"/>
          <w:sz w:val="24"/>
          <w:szCs w:val="24"/>
        </w:rPr>
        <w:t xml:space="preserve"> пациентов</w:t>
      </w:r>
      <w:r w:rsidRPr="0084259D">
        <w:rPr>
          <w:rFonts w:ascii="Times New Roman" w:hAnsi="Times New Roman" w:cs="Times New Roman"/>
          <w:sz w:val="24"/>
          <w:szCs w:val="24"/>
        </w:rPr>
        <w:t>,</w:t>
      </w:r>
      <w:r w:rsidR="00A35B15" w:rsidRPr="0084259D">
        <w:rPr>
          <w:rFonts w:ascii="Times New Roman" w:hAnsi="Times New Roman" w:cs="Times New Roman"/>
          <w:sz w:val="24"/>
          <w:szCs w:val="24"/>
        </w:rPr>
        <w:t xml:space="preserve"> достойные условия труда</w:t>
      </w:r>
      <w:r w:rsidRPr="0084259D">
        <w:rPr>
          <w:rFonts w:ascii="Times New Roman" w:hAnsi="Times New Roman" w:cs="Times New Roman"/>
          <w:sz w:val="24"/>
          <w:szCs w:val="24"/>
        </w:rPr>
        <w:t xml:space="preserve"> и т.д.</w:t>
      </w:r>
      <w:r w:rsidR="00A35B15" w:rsidRPr="008425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6E39" w:rsidRDefault="00237A3D" w:rsidP="0084259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259D">
        <w:rPr>
          <w:rFonts w:ascii="Times New Roman" w:eastAsia="Times New Roman" w:hAnsi="Times New Roman" w:cs="Times New Roman"/>
          <w:sz w:val="24"/>
          <w:szCs w:val="24"/>
        </w:rPr>
        <w:t xml:space="preserve">Результаты анкетирования медицинских работников в разных странах </w:t>
      </w:r>
      <w:r w:rsidR="00086E39">
        <w:rPr>
          <w:rFonts w:ascii="Times New Roman" w:eastAsia="Times New Roman" w:hAnsi="Times New Roman" w:cs="Times New Roman"/>
          <w:sz w:val="24"/>
          <w:szCs w:val="24"/>
        </w:rPr>
        <w:t xml:space="preserve">демонстрируют устойчивую зависимость удовлетворенности от многих факторов. </w:t>
      </w:r>
      <w:r w:rsidRPr="0084259D">
        <w:rPr>
          <w:rFonts w:ascii="Times New Roman" w:eastAsia="Times New Roman" w:hAnsi="Times New Roman" w:cs="Times New Roman"/>
          <w:sz w:val="24"/>
          <w:szCs w:val="24"/>
        </w:rPr>
        <w:t>. Наибольшее влияние на удовлетворенность оказывают взаимоотношения с пациентами</w:t>
      </w:r>
      <w:r w:rsidR="00086E39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Pr="0084259D">
        <w:rPr>
          <w:rFonts w:ascii="Times New Roman" w:eastAsia="Times New Roman" w:hAnsi="Times New Roman" w:cs="Times New Roman"/>
          <w:sz w:val="24"/>
          <w:szCs w:val="24"/>
        </w:rPr>
        <w:t xml:space="preserve"> коллегами, а также возможности пост</w:t>
      </w:r>
      <w:r w:rsidR="00086E39">
        <w:rPr>
          <w:rFonts w:ascii="Times New Roman" w:eastAsia="Times New Roman" w:hAnsi="Times New Roman" w:cs="Times New Roman"/>
          <w:sz w:val="24"/>
          <w:szCs w:val="24"/>
        </w:rPr>
        <w:t>оянного профессионального роста и повышения квалификации.</w:t>
      </w:r>
    </w:p>
    <w:p w:rsidR="00A35B15" w:rsidRPr="0084259D" w:rsidRDefault="00A35B15" w:rsidP="009674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4259D">
        <w:rPr>
          <w:rFonts w:ascii="Times New Roman" w:hAnsi="Times New Roman" w:cs="Times New Roman"/>
          <w:sz w:val="24"/>
          <w:szCs w:val="24"/>
        </w:rPr>
        <w:t>Ассоциаци</w:t>
      </w:r>
      <w:r w:rsidR="007A4659" w:rsidRPr="0084259D">
        <w:rPr>
          <w:rFonts w:ascii="Times New Roman" w:hAnsi="Times New Roman" w:cs="Times New Roman"/>
          <w:sz w:val="24"/>
          <w:szCs w:val="24"/>
        </w:rPr>
        <w:t>я</w:t>
      </w:r>
      <w:r w:rsidRPr="0084259D">
        <w:rPr>
          <w:rFonts w:ascii="Times New Roman" w:hAnsi="Times New Roman" w:cs="Times New Roman"/>
          <w:sz w:val="24"/>
          <w:szCs w:val="24"/>
        </w:rPr>
        <w:t xml:space="preserve"> медицинских врачей Китая</w:t>
      </w:r>
      <w:r w:rsidR="007A4659" w:rsidRPr="0084259D">
        <w:rPr>
          <w:rFonts w:ascii="Times New Roman" w:hAnsi="Times New Roman" w:cs="Times New Roman"/>
          <w:sz w:val="24"/>
          <w:szCs w:val="24"/>
        </w:rPr>
        <w:t xml:space="preserve"> определил</w:t>
      </w:r>
      <w:r w:rsidR="00086E39">
        <w:rPr>
          <w:rFonts w:ascii="Times New Roman" w:hAnsi="Times New Roman" w:cs="Times New Roman"/>
          <w:sz w:val="24"/>
          <w:szCs w:val="24"/>
        </w:rPr>
        <w:t>а</w:t>
      </w:r>
      <w:r w:rsidRPr="0084259D">
        <w:rPr>
          <w:rFonts w:ascii="Times New Roman" w:hAnsi="Times New Roman" w:cs="Times New Roman"/>
          <w:sz w:val="24"/>
          <w:szCs w:val="24"/>
        </w:rPr>
        <w:t xml:space="preserve"> </w:t>
      </w:r>
      <w:r w:rsidR="007A4659" w:rsidRPr="0084259D">
        <w:rPr>
          <w:rFonts w:ascii="Times New Roman" w:hAnsi="Times New Roman" w:cs="Times New Roman"/>
          <w:sz w:val="24"/>
          <w:szCs w:val="24"/>
        </w:rPr>
        <w:t xml:space="preserve">уровень </w:t>
      </w:r>
      <w:r w:rsidRPr="0084259D">
        <w:rPr>
          <w:rFonts w:ascii="Times New Roman" w:hAnsi="Times New Roman" w:cs="Times New Roman"/>
          <w:sz w:val="24"/>
          <w:szCs w:val="24"/>
        </w:rPr>
        <w:t>удовлетворенност</w:t>
      </w:r>
      <w:r w:rsidR="00163320" w:rsidRPr="0084259D">
        <w:rPr>
          <w:rFonts w:ascii="Times New Roman" w:hAnsi="Times New Roman" w:cs="Times New Roman"/>
          <w:sz w:val="24"/>
          <w:szCs w:val="24"/>
        </w:rPr>
        <w:t>и</w:t>
      </w:r>
      <w:r w:rsidRPr="0084259D">
        <w:rPr>
          <w:rFonts w:ascii="Times New Roman" w:hAnsi="Times New Roman" w:cs="Times New Roman"/>
          <w:sz w:val="24"/>
          <w:szCs w:val="24"/>
        </w:rPr>
        <w:t xml:space="preserve"> р</w:t>
      </w:r>
      <w:r w:rsidR="007A4659" w:rsidRPr="0084259D">
        <w:rPr>
          <w:rFonts w:ascii="Times New Roman" w:hAnsi="Times New Roman" w:cs="Times New Roman"/>
          <w:sz w:val="24"/>
          <w:szCs w:val="24"/>
        </w:rPr>
        <w:t>аботой медицинского персонала</w:t>
      </w:r>
      <w:r w:rsidR="00B31B85">
        <w:rPr>
          <w:rFonts w:ascii="Times New Roman" w:hAnsi="Times New Roman" w:cs="Times New Roman"/>
          <w:sz w:val="24"/>
          <w:szCs w:val="24"/>
        </w:rPr>
        <w:t xml:space="preserve"> в пяти регионах страны (Ченгду, Миянянг, Гуанянг, Ибин, Вэнжиянг)</w:t>
      </w:r>
      <w:r w:rsidR="00163320" w:rsidRPr="0084259D">
        <w:rPr>
          <w:rFonts w:ascii="Times New Roman" w:hAnsi="Times New Roman" w:cs="Times New Roman"/>
          <w:sz w:val="24"/>
          <w:szCs w:val="24"/>
        </w:rPr>
        <w:t xml:space="preserve"> </w:t>
      </w:r>
      <w:r w:rsidR="00086E39">
        <w:rPr>
          <w:rFonts w:ascii="Times New Roman" w:hAnsi="Times New Roman" w:cs="Times New Roman"/>
          <w:sz w:val="24"/>
          <w:szCs w:val="24"/>
        </w:rPr>
        <w:t xml:space="preserve">на уровне </w:t>
      </w:r>
      <w:r w:rsidR="005B57F4">
        <w:rPr>
          <w:rFonts w:ascii="Times New Roman" w:hAnsi="Times New Roman" w:cs="Times New Roman"/>
          <w:sz w:val="24"/>
          <w:szCs w:val="24"/>
        </w:rPr>
        <w:t>51,5</w:t>
      </w:r>
      <w:r w:rsidR="00237A3D" w:rsidRPr="0084259D">
        <w:rPr>
          <w:rFonts w:ascii="Times New Roman" w:hAnsi="Times New Roman" w:cs="Times New Roman"/>
          <w:sz w:val="24"/>
          <w:szCs w:val="24"/>
        </w:rPr>
        <w:t>%</w:t>
      </w:r>
      <w:r w:rsidRPr="0084259D">
        <w:rPr>
          <w:rFonts w:ascii="Times New Roman" w:hAnsi="Times New Roman" w:cs="Times New Roman"/>
          <w:sz w:val="24"/>
          <w:szCs w:val="24"/>
        </w:rPr>
        <w:t>, тогда как в другой части Китая</w:t>
      </w:r>
      <w:r w:rsidR="0006544D">
        <w:rPr>
          <w:rFonts w:ascii="Times New Roman" w:hAnsi="Times New Roman" w:cs="Times New Roman"/>
          <w:sz w:val="24"/>
          <w:szCs w:val="24"/>
        </w:rPr>
        <w:t>,</w:t>
      </w:r>
      <w:r w:rsidRPr="0084259D">
        <w:rPr>
          <w:rFonts w:ascii="Times New Roman" w:hAnsi="Times New Roman" w:cs="Times New Roman"/>
          <w:sz w:val="24"/>
          <w:szCs w:val="24"/>
        </w:rPr>
        <w:t xml:space="preserve"> в государственных больницах Ухань</w:t>
      </w:r>
      <w:r w:rsidR="0006544D">
        <w:rPr>
          <w:rFonts w:ascii="Times New Roman" w:hAnsi="Times New Roman" w:cs="Times New Roman"/>
          <w:sz w:val="24"/>
          <w:szCs w:val="24"/>
        </w:rPr>
        <w:t>,</w:t>
      </w:r>
      <w:r w:rsidRPr="0084259D">
        <w:rPr>
          <w:rFonts w:ascii="Times New Roman" w:hAnsi="Times New Roman" w:cs="Times New Roman"/>
          <w:sz w:val="24"/>
          <w:szCs w:val="24"/>
        </w:rPr>
        <w:t xml:space="preserve"> уровень удовлетворенности был выше </w:t>
      </w:r>
      <w:r w:rsidR="00163320" w:rsidRPr="0084259D">
        <w:rPr>
          <w:rFonts w:ascii="Times New Roman" w:hAnsi="Times New Roman" w:cs="Times New Roman"/>
          <w:sz w:val="24"/>
          <w:szCs w:val="24"/>
        </w:rPr>
        <w:t>и составил</w:t>
      </w:r>
      <w:r w:rsidR="008E6893" w:rsidRPr="0084259D">
        <w:rPr>
          <w:rFonts w:ascii="Times New Roman" w:hAnsi="Times New Roman" w:cs="Times New Roman"/>
          <w:sz w:val="24"/>
          <w:szCs w:val="24"/>
        </w:rPr>
        <w:t xml:space="preserve"> 58,28% (Ф</w:t>
      </w:r>
      <w:r w:rsidRPr="0084259D">
        <w:rPr>
          <w:rFonts w:ascii="Times New Roman" w:hAnsi="Times New Roman" w:cs="Times New Roman"/>
          <w:sz w:val="24"/>
          <w:szCs w:val="24"/>
        </w:rPr>
        <w:t>эн</w:t>
      </w:r>
      <w:r w:rsidR="002E6F0D" w:rsidRPr="0084259D">
        <w:rPr>
          <w:rFonts w:ascii="Times New Roman" w:hAnsi="Times New Roman" w:cs="Times New Roman"/>
          <w:sz w:val="24"/>
          <w:szCs w:val="24"/>
        </w:rPr>
        <w:t>г</w:t>
      </w:r>
      <w:r w:rsidRPr="0084259D">
        <w:rPr>
          <w:rFonts w:ascii="Times New Roman" w:hAnsi="Times New Roman" w:cs="Times New Roman"/>
          <w:sz w:val="24"/>
          <w:szCs w:val="24"/>
        </w:rPr>
        <w:t xml:space="preserve">, 2018 год). </w:t>
      </w:r>
      <w:r w:rsidR="00086E39">
        <w:rPr>
          <w:rFonts w:ascii="Times New Roman" w:hAnsi="Times New Roman" w:cs="Times New Roman"/>
          <w:sz w:val="24"/>
          <w:szCs w:val="24"/>
        </w:rPr>
        <w:t>При этом уровень</w:t>
      </w:r>
      <w:r w:rsidR="00B31B85">
        <w:rPr>
          <w:rFonts w:ascii="Times New Roman" w:hAnsi="Times New Roman" w:cs="Times New Roman"/>
          <w:sz w:val="24"/>
          <w:szCs w:val="24"/>
        </w:rPr>
        <w:t xml:space="preserve"> удовлетворенности </w:t>
      </w:r>
      <w:r w:rsidR="0006544D">
        <w:rPr>
          <w:rFonts w:ascii="Times New Roman" w:hAnsi="Times New Roman" w:cs="Times New Roman"/>
          <w:sz w:val="24"/>
          <w:szCs w:val="24"/>
        </w:rPr>
        <w:t xml:space="preserve">медицинских работников </w:t>
      </w:r>
      <w:r w:rsidRPr="0084259D">
        <w:rPr>
          <w:rFonts w:ascii="Times New Roman" w:hAnsi="Times New Roman" w:cs="Times New Roman"/>
          <w:sz w:val="24"/>
          <w:szCs w:val="24"/>
        </w:rPr>
        <w:t>варьир</w:t>
      </w:r>
      <w:r w:rsidR="00086E39">
        <w:rPr>
          <w:rFonts w:ascii="Times New Roman" w:hAnsi="Times New Roman" w:cs="Times New Roman"/>
          <w:sz w:val="24"/>
          <w:szCs w:val="24"/>
        </w:rPr>
        <w:t>уется</w:t>
      </w:r>
      <w:r w:rsidRPr="0084259D">
        <w:rPr>
          <w:rFonts w:ascii="Times New Roman" w:hAnsi="Times New Roman" w:cs="Times New Roman"/>
          <w:sz w:val="24"/>
          <w:szCs w:val="24"/>
        </w:rPr>
        <w:t xml:space="preserve"> в разных регионах страны. </w:t>
      </w:r>
      <w:r w:rsidR="0006544D">
        <w:rPr>
          <w:rFonts w:ascii="Times New Roman" w:hAnsi="Times New Roman" w:cs="Times New Roman"/>
          <w:sz w:val="24"/>
          <w:szCs w:val="24"/>
        </w:rPr>
        <w:t>В</w:t>
      </w:r>
      <w:r w:rsidR="0006544D" w:rsidRPr="0084259D">
        <w:rPr>
          <w:rFonts w:ascii="Times New Roman" w:hAnsi="Times New Roman" w:cs="Times New Roman"/>
          <w:sz w:val="24"/>
          <w:szCs w:val="24"/>
        </w:rPr>
        <w:t xml:space="preserve"> Турции </w:t>
      </w:r>
      <w:r w:rsidR="0006544D">
        <w:rPr>
          <w:rFonts w:ascii="Times New Roman" w:hAnsi="Times New Roman" w:cs="Times New Roman"/>
          <w:sz w:val="24"/>
          <w:szCs w:val="24"/>
        </w:rPr>
        <w:t>данный</w:t>
      </w:r>
      <w:r w:rsidRPr="0084259D">
        <w:rPr>
          <w:rFonts w:ascii="Times New Roman" w:hAnsi="Times New Roman" w:cs="Times New Roman"/>
          <w:sz w:val="24"/>
          <w:szCs w:val="24"/>
        </w:rPr>
        <w:t xml:space="preserve"> </w:t>
      </w:r>
      <w:r w:rsidR="00163320" w:rsidRPr="0084259D">
        <w:rPr>
          <w:rFonts w:ascii="Times New Roman" w:hAnsi="Times New Roman" w:cs="Times New Roman"/>
          <w:sz w:val="24"/>
          <w:szCs w:val="24"/>
        </w:rPr>
        <w:lastRenderedPageBreak/>
        <w:t>показатель</w:t>
      </w:r>
      <w:r w:rsidRPr="0084259D">
        <w:rPr>
          <w:rFonts w:ascii="Times New Roman" w:hAnsi="Times New Roman" w:cs="Times New Roman"/>
          <w:sz w:val="24"/>
          <w:szCs w:val="24"/>
        </w:rPr>
        <w:t xml:space="preserve"> удовлетворенности </w:t>
      </w:r>
      <w:r w:rsidR="005B57F4">
        <w:rPr>
          <w:rFonts w:ascii="Times New Roman" w:hAnsi="Times New Roman" w:cs="Times New Roman"/>
          <w:sz w:val="24"/>
          <w:szCs w:val="24"/>
        </w:rPr>
        <w:t xml:space="preserve">составил </w:t>
      </w:r>
      <w:r w:rsidRPr="0084259D">
        <w:rPr>
          <w:rFonts w:ascii="Times New Roman" w:hAnsi="Times New Roman" w:cs="Times New Roman"/>
          <w:sz w:val="24"/>
          <w:szCs w:val="24"/>
        </w:rPr>
        <w:t>60%, медицинские работники были недовольны своей зар</w:t>
      </w:r>
      <w:r w:rsidR="00237A3D" w:rsidRPr="0084259D">
        <w:rPr>
          <w:rFonts w:ascii="Times New Roman" w:hAnsi="Times New Roman" w:cs="Times New Roman"/>
          <w:sz w:val="24"/>
          <w:szCs w:val="24"/>
        </w:rPr>
        <w:t xml:space="preserve">аботной </w:t>
      </w:r>
      <w:r w:rsidRPr="0084259D">
        <w:rPr>
          <w:rFonts w:ascii="Times New Roman" w:hAnsi="Times New Roman" w:cs="Times New Roman"/>
          <w:sz w:val="24"/>
          <w:szCs w:val="24"/>
        </w:rPr>
        <w:t>платой и условиями труда (</w:t>
      </w:r>
      <w:r w:rsidR="002E6F0D" w:rsidRPr="0084259D">
        <w:rPr>
          <w:rFonts w:ascii="Times New Roman" w:hAnsi="Times New Roman" w:cs="Times New Roman"/>
          <w:sz w:val="24"/>
          <w:szCs w:val="24"/>
        </w:rPr>
        <w:t>Бодур</w:t>
      </w:r>
      <w:r w:rsidRPr="0084259D">
        <w:rPr>
          <w:rFonts w:ascii="Times New Roman" w:hAnsi="Times New Roman" w:cs="Times New Roman"/>
          <w:sz w:val="24"/>
          <w:szCs w:val="24"/>
        </w:rPr>
        <w:t xml:space="preserve">, 2002). Относительно высокий уровень удовлетворенности был продемонстрирован в Соединенных Штатах Америки, равный 77,6%, исследование подтвердило </w:t>
      </w:r>
      <w:r w:rsidR="007A4659" w:rsidRPr="0084259D">
        <w:rPr>
          <w:rFonts w:ascii="Times New Roman" w:hAnsi="Times New Roman" w:cs="Times New Roman"/>
          <w:sz w:val="24"/>
          <w:szCs w:val="24"/>
        </w:rPr>
        <w:t>применяемость</w:t>
      </w:r>
      <w:r w:rsidR="00163320" w:rsidRPr="0084259D">
        <w:rPr>
          <w:rFonts w:ascii="Times New Roman" w:hAnsi="Times New Roman" w:cs="Times New Roman"/>
          <w:sz w:val="24"/>
          <w:szCs w:val="24"/>
        </w:rPr>
        <w:t xml:space="preserve"> (результативность)</w:t>
      </w:r>
      <w:r w:rsidR="007A4659" w:rsidRPr="0084259D">
        <w:rPr>
          <w:rFonts w:ascii="Times New Roman" w:hAnsi="Times New Roman" w:cs="Times New Roman"/>
          <w:sz w:val="24"/>
          <w:szCs w:val="24"/>
        </w:rPr>
        <w:t xml:space="preserve"> опросника по ис</w:t>
      </w:r>
      <w:r w:rsidRPr="0084259D">
        <w:rPr>
          <w:rFonts w:ascii="Times New Roman" w:hAnsi="Times New Roman" w:cs="Times New Roman"/>
          <w:sz w:val="24"/>
          <w:szCs w:val="24"/>
        </w:rPr>
        <w:t>следовани</w:t>
      </w:r>
      <w:r w:rsidR="007A4659" w:rsidRPr="0084259D">
        <w:rPr>
          <w:rFonts w:ascii="Times New Roman" w:hAnsi="Times New Roman" w:cs="Times New Roman"/>
          <w:sz w:val="24"/>
          <w:szCs w:val="24"/>
        </w:rPr>
        <w:t>ю</w:t>
      </w:r>
      <w:r w:rsidRPr="0084259D">
        <w:rPr>
          <w:rFonts w:ascii="Times New Roman" w:hAnsi="Times New Roman" w:cs="Times New Roman"/>
          <w:sz w:val="24"/>
          <w:szCs w:val="24"/>
        </w:rPr>
        <w:t xml:space="preserve"> удовлетворенности работников в области здравоохранения (SEHC), которое может быть </w:t>
      </w:r>
      <w:r w:rsidR="007A4659" w:rsidRPr="0084259D">
        <w:rPr>
          <w:rFonts w:ascii="Times New Roman" w:hAnsi="Times New Roman" w:cs="Times New Roman"/>
          <w:sz w:val="24"/>
          <w:szCs w:val="24"/>
        </w:rPr>
        <w:t>использовано</w:t>
      </w:r>
      <w:r w:rsidRPr="0084259D">
        <w:rPr>
          <w:rFonts w:ascii="Times New Roman" w:hAnsi="Times New Roman" w:cs="Times New Roman"/>
          <w:sz w:val="24"/>
          <w:szCs w:val="24"/>
        </w:rPr>
        <w:t xml:space="preserve"> </w:t>
      </w:r>
      <w:r w:rsidR="00163320" w:rsidRPr="0084259D">
        <w:rPr>
          <w:rFonts w:ascii="Times New Roman" w:hAnsi="Times New Roman" w:cs="Times New Roman"/>
          <w:sz w:val="24"/>
          <w:szCs w:val="24"/>
        </w:rPr>
        <w:t>и</w:t>
      </w:r>
      <w:r w:rsidRPr="0084259D">
        <w:rPr>
          <w:rFonts w:ascii="Times New Roman" w:hAnsi="Times New Roman" w:cs="Times New Roman"/>
          <w:sz w:val="24"/>
          <w:szCs w:val="24"/>
        </w:rPr>
        <w:t xml:space="preserve"> в других странах (</w:t>
      </w:r>
      <w:r w:rsidR="002E6F0D" w:rsidRPr="0084259D">
        <w:rPr>
          <w:rFonts w:ascii="Times New Roman" w:hAnsi="Times New Roman" w:cs="Times New Roman"/>
          <w:sz w:val="24"/>
          <w:szCs w:val="24"/>
        </w:rPr>
        <w:t>Чанг и др</w:t>
      </w:r>
      <w:r w:rsidRPr="0084259D">
        <w:rPr>
          <w:rFonts w:ascii="Times New Roman" w:hAnsi="Times New Roman" w:cs="Times New Roman"/>
          <w:sz w:val="24"/>
          <w:szCs w:val="24"/>
        </w:rPr>
        <w:t>. ., 2017).</w:t>
      </w:r>
    </w:p>
    <w:p w:rsidR="00A35B15" w:rsidRPr="0084259D" w:rsidRDefault="00EB28BB" w:rsidP="0084259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4259D">
        <w:rPr>
          <w:rFonts w:ascii="Times New Roman" w:hAnsi="Times New Roman" w:cs="Times New Roman"/>
          <w:sz w:val="24"/>
          <w:szCs w:val="24"/>
        </w:rPr>
        <w:t>Медицинский персонал является</w:t>
      </w:r>
      <w:r w:rsidR="00A35B15" w:rsidRPr="0084259D">
        <w:rPr>
          <w:rFonts w:ascii="Times New Roman" w:hAnsi="Times New Roman" w:cs="Times New Roman"/>
          <w:sz w:val="24"/>
          <w:szCs w:val="24"/>
        </w:rPr>
        <w:t xml:space="preserve"> основным </w:t>
      </w:r>
      <w:r w:rsidR="00163320" w:rsidRPr="0084259D">
        <w:rPr>
          <w:rFonts w:ascii="Times New Roman" w:hAnsi="Times New Roman" w:cs="Times New Roman"/>
          <w:sz w:val="24"/>
          <w:szCs w:val="24"/>
        </w:rPr>
        <w:t>звеном в предоставлении</w:t>
      </w:r>
      <w:r w:rsidR="00A35B15" w:rsidRPr="0084259D">
        <w:rPr>
          <w:rFonts w:ascii="Times New Roman" w:hAnsi="Times New Roman" w:cs="Times New Roman"/>
          <w:sz w:val="24"/>
          <w:szCs w:val="24"/>
        </w:rPr>
        <w:t xml:space="preserve"> медицинских услуг. Следовательно, удовлетворенность медицинского персонала определяет результаты оказания медицинских услуг, таких как медицинская безопасность, качество обслуживания, отношения между врачом и пациентом, удовлетворенность пациентов и управление </w:t>
      </w:r>
      <w:r w:rsidR="003D44CE" w:rsidRPr="0084259D">
        <w:rPr>
          <w:rFonts w:ascii="Times New Roman" w:hAnsi="Times New Roman" w:cs="Times New Roman"/>
          <w:sz w:val="24"/>
          <w:szCs w:val="24"/>
        </w:rPr>
        <w:t>больницей, в частности производительности</w:t>
      </w:r>
      <w:r w:rsidR="00A35B15" w:rsidRPr="0084259D">
        <w:rPr>
          <w:rFonts w:ascii="Times New Roman" w:hAnsi="Times New Roman" w:cs="Times New Roman"/>
          <w:sz w:val="24"/>
          <w:szCs w:val="24"/>
        </w:rPr>
        <w:t xml:space="preserve"> и эффективност</w:t>
      </w:r>
      <w:r w:rsidR="003D44CE" w:rsidRPr="0084259D">
        <w:rPr>
          <w:rFonts w:ascii="Times New Roman" w:hAnsi="Times New Roman" w:cs="Times New Roman"/>
          <w:sz w:val="24"/>
          <w:szCs w:val="24"/>
        </w:rPr>
        <w:t xml:space="preserve">и работы больницы. </w:t>
      </w:r>
      <w:r w:rsidR="00A35B15" w:rsidRPr="0084259D">
        <w:rPr>
          <w:rFonts w:ascii="Times New Roman" w:hAnsi="Times New Roman" w:cs="Times New Roman"/>
          <w:sz w:val="24"/>
          <w:szCs w:val="24"/>
        </w:rPr>
        <w:t xml:space="preserve">Кроме того, оценка удовлетворенности работой является инструментом для разработки стратегии </w:t>
      </w:r>
      <w:r w:rsidR="00163320" w:rsidRPr="0084259D">
        <w:rPr>
          <w:rFonts w:ascii="Times New Roman" w:hAnsi="Times New Roman" w:cs="Times New Roman"/>
          <w:sz w:val="24"/>
          <w:szCs w:val="24"/>
        </w:rPr>
        <w:t>удержания</w:t>
      </w:r>
      <w:r w:rsidR="00A35B15" w:rsidRPr="0084259D">
        <w:rPr>
          <w:rFonts w:ascii="Times New Roman" w:hAnsi="Times New Roman" w:cs="Times New Roman"/>
          <w:sz w:val="24"/>
          <w:szCs w:val="24"/>
        </w:rPr>
        <w:t xml:space="preserve"> медицинского персонала и привлечения новых специалистов</w:t>
      </w:r>
      <w:r w:rsidR="00086E39">
        <w:rPr>
          <w:rFonts w:ascii="Times New Roman" w:hAnsi="Times New Roman" w:cs="Times New Roman"/>
          <w:sz w:val="24"/>
          <w:szCs w:val="24"/>
        </w:rPr>
        <w:t>.</w:t>
      </w:r>
      <w:r w:rsidR="00237A3D" w:rsidRPr="008425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116D7" w:rsidRDefault="003116D7" w:rsidP="0084259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4E47" w:rsidRPr="0084259D" w:rsidRDefault="00F6063E" w:rsidP="00086E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Удовлетворённость медицинского персонала </w:t>
      </w:r>
      <w:r w:rsidR="00F822D8" w:rsidRPr="0084259D">
        <w:rPr>
          <w:rFonts w:ascii="Times New Roman" w:hAnsi="Times New Roman" w:cs="Times New Roman"/>
          <w:b/>
          <w:sz w:val="24"/>
          <w:szCs w:val="24"/>
        </w:rPr>
        <w:t xml:space="preserve"> в Казахстане</w:t>
      </w:r>
      <w:r w:rsidR="00D04E47" w:rsidRPr="0084259D">
        <w:rPr>
          <w:rFonts w:ascii="Times New Roman" w:hAnsi="Times New Roman" w:cs="Times New Roman"/>
          <w:b/>
          <w:sz w:val="24"/>
          <w:szCs w:val="24"/>
        </w:rPr>
        <w:t>:</w:t>
      </w:r>
    </w:p>
    <w:p w:rsidR="00F822D8" w:rsidRPr="0084259D" w:rsidRDefault="0033783A" w:rsidP="00086E3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4259D">
        <w:rPr>
          <w:rFonts w:ascii="Times New Roman" w:hAnsi="Times New Roman" w:cs="Times New Roman"/>
          <w:sz w:val="24"/>
          <w:szCs w:val="24"/>
        </w:rPr>
        <w:t>Исследование, проведенное О</w:t>
      </w:r>
      <w:r w:rsidR="00BB7FB8" w:rsidRPr="0084259D">
        <w:rPr>
          <w:rFonts w:ascii="Times New Roman" w:hAnsi="Times New Roman" w:cs="Times New Roman"/>
          <w:sz w:val="24"/>
          <w:szCs w:val="24"/>
        </w:rPr>
        <w:t xml:space="preserve">бсерваторией кадровых ресурсов здравоохранения, </w:t>
      </w:r>
      <w:r w:rsidR="0018511C" w:rsidRPr="0084259D">
        <w:rPr>
          <w:rFonts w:ascii="Times New Roman" w:hAnsi="Times New Roman" w:cs="Times New Roman"/>
          <w:sz w:val="24"/>
          <w:szCs w:val="24"/>
        </w:rPr>
        <w:t>выявило</w:t>
      </w:r>
      <w:r w:rsidR="00FA1A60" w:rsidRPr="0084259D">
        <w:rPr>
          <w:rFonts w:ascii="Times New Roman" w:hAnsi="Times New Roman" w:cs="Times New Roman"/>
          <w:sz w:val="24"/>
          <w:szCs w:val="24"/>
        </w:rPr>
        <w:t>, что</w:t>
      </w:r>
      <w:r w:rsidR="0018511C" w:rsidRPr="0084259D">
        <w:rPr>
          <w:rFonts w:ascii="Times New Roman" w:hAnsi="Times New Roman" w:cs="Times New Roman"/>
          <w:sz w:val="24"/>
          <w:szCs w:val="24"/>
        </w:rPr>
        <w:t xml:space="preserve"> уровень удовлетворенности среди респондентов</w:t>
      </w:r>
      <w:r w:rsidR="00FA1A60" w:rsidRPr="0084259D">
        <w:rPr>
          <w:rFonts w:ascii="Times New Roman" w:hAnsi="Times New Roman" w:cs="Times New Roman"/>
          <w:sz w:val="24"/>
          <w:szCs w:val="24"/>
        </w:rPr>
        <w:t xml:space="preserve"> составил</w:t>
      </w:r>
      <w:r w:rsidRPr="0084259D">
        <w:rPr>
          <w:rFonts w:ascii="Times New Roman" w:hAnsi="Times New Roman" w:cs="Times New Roman"/>
          <w:sz w:val="24"/>
          <w:szCs w:val="24"/>
        </w:rPr>
        <w:t xml:space="preserve"> 42,8</w:t>
      </w:r>
      <w:r w:rsidR="0018511C" w:rsidRPr="0084259D">
        <w:rPr>
          <w:rFonts w:ascii="Times New Roman" w:hAnsi="Times New Roman" w:cs="Times New Roman"/>
          <w:sz w:val="24"/>
          <w:szCs w:val="24"/>
        </w:rPr>
        <w:t>%</w:t>
      </w:r>
      <w:r w:rsidR="00FA1A60" w:rsidRPr="0084259D">
        <w:rPr>
          <w:rFonts w:ascii="Times New Roman" w:hAnsi="Times New Roman" w:cs="Times New Roman"/>
          <w:sz w:val="24"/>
          <w:szCs w:val="24"/>
        </w:rPr>
        <w:t xml:space="preserve">, </w:t>
      </w:r>
      <w:r w:rsidR="0018511C" w:rsidRPr="0084259D">
        <w:rPr>
          <w:rFonts w:ascii="Times New Roman" w:hAnsi="Times New Roman" w:cs="Times New Roman"/>
          <w:sz w:val="24"/>
          <w:szCs w:val="24"/>
        </w:rPr>
        <w:t xml:space="preserve"> значительно ниже по сравнению с другими странами (Китай, Турция, США). Кроме того, степень неудовлетворенности (52,5</w:t>
      </w:r>
      <w:r w:rsidRPr="0084259D">
        <w:rPr>
          <w:rFonts w:ascii="Times New Roman" w:hAnsi="Times New Roman" w:cs="Times New Roman"/>
          <w:sz w:val="24"/>
          <w:szCs w:val="24"/>
        </w:rPr>
        <w:t xml:space="preserve"> </w:t>
      </w:r>
      <w:r w:rsidR="0018511C" w:rsidRPr="0084259D">
        <w:rPr>
          <w:rFonts w:ascii="Times New Roman" w:hAnsi="Times New Roman" w:cs="Times New Roman"/>
          <w:sz w:val="24"/>
          <w:szCs w:val="24"/>
        </w:rPr>
        <w:t>%)</w:t>
      </w:r>
      <w:r w:rsidR="00494637" w:rsidRPr="0084259D">
        <w:rPr>
          <w:rFonts w:ascii="Times New Roman" w:hAnsi="Times New Roman" w:cs="Times New Roman"/>
          <w:sz w:val="24"/>
          <w:szCs w:val="24"/>
        </w:rPr>
        <w:t xml:space="preserve">, который сравнительно высокий, может </w:t>
      </w:r>
      <w:r w:rsidR="0018511C" w:rsidRPr="0084259D">
        <w:rPr>
          <w:rFonts w:ascii="Times New Roman" w:hAnsi="Times New Roman" w:cs="Times New Roman"/>
          <w:sz w:val="24"/>
          <w:szCs w:val="24"/>
        </w:rPr>
        <w:t>прив</w:t>
      </w:r>
      <w:r w:rsidR="00494637" w:rsidRPr="0084259D">
        <w:rPr>
          <w:rFonts w:ascii="Times New Roman" w:hAnsi="Times New Roman" w:cs="Times New Roman"/>
          <w:sz w:val="24"/>
          <w:szCs w:val="24"/>
        </w:rPr>
        <w:t>ести</w:t>
      </w:r>
      <w:r w:rsidR="0018511C" w:rsidRPr="0084259D">
        <w:rPr>
          <w:rFonts w:ascii="Times New Roman" w:hAnsi="Times New Roman" w:cs="Times New Roman"/>
          <w:sz w:val="24"/>
          <w:szCs w:val="24"/>
        </w:rPr>
        <w:t xml:space="preserve"> к значительным рискам, </w:t>
      </w:r>
      <w:r w:rsidRPr="0084259D">
        <w:rPr>
          <w:rFonts w:ascii="Times New Roman" w:hAnsi="Times New Roman" w:cs="Times New Roman"/>
          <w:sz w:val="24"/>
          <w:szCs w:val="24"/>
        </w:rPr>
        <w:t xml:space="preserve">и </w:t>
      </w:r>
      <w:r w:rsidR="0018511C" w:rsidRPr="0084259D">
        <w:rPr>
          <w:rFonts w:ascii="Times New Roman" w:hAnsi="Times New Roman" w:cs="Times New Roman"/>
          <w:sz w:val="24"/>
          <w:szCs w:val="24"/>
        </w:rPr>
        <w:t>негативному воздействию на качество предоставляемой медицинской помощи.</w:t>
      </w:r>
    </w:p>
    <w:p w:rsidR="005E7B55" w:rsidRPr="0084259D" w:rsidRDefault="005E7B55" w:rsidP="00086E3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84259D">
        <w:rPr>
          <w:rFonts w:ascii="Times New Roman" w:hAnsi="Times New Roman" w:cs="Times New Roman"/>
          <w:sz w:val="24"/>
          <w:szCs w:val="24"/>
        </w:rPr>
        <w:t xml:space="preserve">Целью анкетирования стало изучение степени удовлетворенности работников </w:t>
      </w:r>
      <w:r w:rsidRPr="0084259D">
        <w:rPr>
          <w:rFonts w:ascii="Times New Roman" w:hAnsi="Times New Roman" w:cs="Times New Roman"/>
          <w:b/>
          <w:sz w:val="24"/>
          <w:szCs w:val="24"/>
        </w:rPr>
        <w:t xml:space="preserve"> государственных и частных медицинских организаций.</w:t>
      </w:r>
    </w:p>
    <w:p w:rsidR="00655FB7" w:rsidRDefault="00655FB7" w:rsidP="0084259D">
      <w:pPr>
        <w:spacing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37DA" w:rsidRPr="0084259D" w:rsidRDefault="008137DA" w:rsidP="0084259D">
      <w:pPr>
        <w:spacing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259D">
        <w:rPr>
          <w:rFonts w:ascii="Times New Roman" w:hAnsi="Times New Roman" w:cs="Times New Roman"/>
          <w:b/>
          <w:sz w:val="24"/>
          <w:szCs w:val="24"/>
        </w:rPr>
        <w:lastRenderedPageBreak/>
        <w:t>Методология:</w:t>
      </w:r>
    </w:p>
    <w:p w:rsidR="003116D7" w:rsidRDefault="008137DA" w:rsidP="003116D7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4259D">
        <w:rPr>
          <w:rFonts w:ascii="Times New Roman" w:hAnsi="Times New Roman" w:cs="Times New Roman"/>
          <w:sz w:val="24"/>
          <w:szCs w:val="24"/>
        </w:rPr>
        <w:t>Вопросы включали в себя основные критерии для сбора информации относительно степени удовлетворенности, а также минимальные знания базовых основ современного корпоративного управления медицинских организаций.</w:t>
      </w:r>
      <w:r w:rsidRPr="0084259D">
        <w:rPr>
          <w:rFonts w:ascii="Times New Roman" w:eastAsia="Calibri" w:hAnsi="Times New Roman" w:cs="Times New Roman"/>
          <w:sz w:val="24"/>
          <w:szCs w:val="24"/>
        </w:rPr>
        <w:t xml:space="preserve"> Опрос состоял из шести разделов: удовлетворенность условиями работы; менеджментом; компенсацией; обучением, развитием, карьерными возможностями; отношениями в коллективе; и демография. Демографические данные включали в себя пол, возраст, специальность, опыт работы в организации и стаж работы по занимаемой должности. На каждый вопрос респондент выбирал ответ из шести градации шкалы Лайкерта, представляющей различные степени удовлетворенности: 1 - очень недоволен, 2 - недоволен, 3 - несколько недоволен, 4 - несколько удовлетворен, удовлетворен 5 и 6 - очень доволен. </w:t>
      </w:r>
    </w:p>
    <w:p w:rsidR="003116D7" w:rsidRPr="0084259D" w:rsidRDefault="003116D7" w:rsidP="003116D7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4259D">
        <w:rPr>
          <w:rFonts w:ascii="Times New Roman" w:hAnsi="Times New Roman" w:cs="Times New Roman"/>
          <w:sz w:val="24"/>
          <w:szCs w:val="24"/>
        </w:rPr>
        <w:t>Исследование проводилось посредством размещения соответствующей информации на сайте компании «</w:t>
      </w:r>
      <w:r w:rsidRPr="0084259D">
        <w:rPr>
          <w:rFonts w:ascii="Times New Roman" w:hAnsi="Times New Roman" w:cs="Times New Roman"/>
          <w:sz w:val="24"/>
          <w:szCs w:val="24"/>
          <w:lang w:val="en-US"/>
        </w:rPr>
        <w:t>MedElement</w:t>
      </w:r>
      <w:r w:rsidRPr="0084259D">
        <w:rPr>
          <w:rFonts w:ascii="Times New Roman" w:hAnsi="Times New Roman" w:cs="Times New Roman"/>
          <w:sz w:val="24"/>
          <w:szCs w:val="24"/>
        </w:rPr>
        <w:t xml:space="preserve">» с переходом к заполнению электронного опросника на сайт РГП на ПХВ «РЦРЗ», с использованием классического метода опроса и анонимного анкетирования. </w:t>
      </w:r>
    </w:p>
    <w:p w:rsidR="003116D7" w:rsidRDefault="003116D7" w:rsidP="003116D7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8137DA" w:rsidRPr="0084259D" w:rsidRDefault="008137DA" w:rsidP="003116D7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84259D">
        <w:rPr>
          <w:rFonts w:ascii="Times New Roman" w:hAnsi="Times New Roman" w:cs="Times New Roman"/>
          <w:b/>
          <w:sz w:val="24"/>
          <w:szCs w:val="24"/>
        </w:rPr>
        <w:t>Результаты:</w:t>
      </w:r>
    </w:p>
    <w:p w:rsidR="008137DA" w:rsidRPr="0084259D" w:rsidRDefault="008137DA" w:rsidP="0084259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33783A" w:rsidRPr="0084259D" w:rsidRDefault="00163320" w:rsidP="0084259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4259D">
        <w:rPr>
          <w:rFonts w:ascii="Times New Roman" w:hAnsi="Times New Roman" w:cs="Times New Roman"/>
          <w:sz w:val="24"/>
          <w:szCs w:val="24"/>
        </w:rPr>
        <w:t>В исследовании приняло участие</w:t>
      </w:r>
      <w:r w:rsidR="004622A5" w:rsidRPr="0084259D">
        <w:rPr>
          <w:rFonts w:ascii="Times New Roman" w:hAnsi="Times New Roman" w:cs="Times New Roman"/>
          <w:sz w:val="24"/>
          <w:szCs w:val="24"/>
        </w:rPr>
        <w:t xml:space="preserve"> 279</w:t>
      </w:r>
      <w:r w:rsidR="00227C58" w:rsidRPr="0084259D">
        <w:rPr>
          <w:rFonts w:ascii="Times New Roman" w:hAnsi="Times New Roman" w:cs="Times New Roman"/>
          <w:sz w:val="24"/>
          <w:szCs w:val="24"/>
        </w:rPr>
        <w:t>0</w:t>
      </w:r>
      <w:r w:rsidR="004622A5" w:rsidRPr="0084259D">
        <w:rPr>
          <w:rFonts w:ascii="Times New Roman" w:hAnsi="Times New Roman" w:cs="Times New Roman"/>
          <w:sz w:val="24"/>
          <w:szCs w:val="24"/>
        </w:rPr>
        <w:t xml:space="preserve"> респондентов. Участниками этого исследования были</w:t>
      </w:r>
      <w:r w:rsidRPr="0084259D">
        <w:rPr>
          <w:rFonts w:ascii="Times New Roman" w:hAnsi="Times New Roman" w:cs="Times New Roman"/>
          <w:sz w:val="24"/>
          <w:szCs w:val="24"/>
        </w:rPr>
        <w:t>,</w:t>
      </w:r>
      <w:r w:rsidR="004622A5" w:rsidRPr="0084259D">
        <w:rPr>
          <w:rFonts w:ascii="Times New Roman" w:hAnsi="Times New Roman" w:cs="Times New Roman"/>
          <w:sz w:val="24"/>
          <w:szCs w:val="24"/>
        </w:rPr>
        <w:t xml:space="preserve"> </w:t>
      </w:r>
      <w:r w:rsidR="0033783A" w:rsidRPr="0084259D">
        <w:rPr>
          <w:rFonts w:ascii="Times New Roman" w:hAnsi="Times New Roman" w:cs="Times New Roman"/>
          <w:sz w:val="24"/>
          <w:szCs w:val="24"/>
        </w:rPr>
        <w:t xml:space="preserve"> врачи (81,4%),</w:t>
      </w:r>
      <w:r w:rsidR="004622A5" w:rsidRPr="0084259D">
        <w:rPr>
          <w:rFonts w:ascii="Times New Roman" w:hAnsi="Times New Roman" w:cs="Times New Roman"/>
          <w:sz w:val="24"/>
          <w:szCs w:val="24"/>
        </w:rPr>
        <w:t xml:space="preserve"> </w:t>
      </w:r>
      <w:r w:rsidRPr="0084259D">
        <w:rPr>
          <w:rFonts w:ascii="Times New Roman" w:hAnsi="Times New Roman" w:cs="Times New Roman"/>
          <w:sz w:val="24"/>
          <w:szCs w:val="24"/>
        </w:rPr>
        <w:t xml:space="preserve">по полу </w:t>
      </w:r>
      <w:r w:rsidR="004622A5" w:rsidRPr="0084259D">
        <w:rPr>
          <w:rFonts w:ascii="Times New Roman" w:hAnsi="Times New Roman" w:cs="Times New Roman"/>
          <w:sz w:val="24"/>
          <w:szCs w:val="24"/>
        </w:rPr>
        <w:t>женщины (67,5%). Наибольшая доля участников была из возрастной групп</w:t>
      </w:r>
      <w:r w:rsidR="0018511C" w:rsidRPr="0084259D">
        <w:rPr>
          <w:rFonts w:ascii="Times New Roman" w:hAnsi="Times New Roman" w:cs="Times New Roman"/>
          <w:sz w:val="24"/>
          <w:szCs w:val="24"/>
        </w:rPr>
        <w:t>ы</w:t>
      </w:r>
      <w:r w:rsidR="004622A5" w:rsidRPr="0084259D">
        <w:rPr>
          <w:rFonts w:ascii="Times New Roman" w:hAnsi="Times New Roman" w:cs="Times New Roman"/>
          <w:sz w:val="24"/>
          <w:szCs w:val="24"/>
        </w:rPr>
        <w:t xml:space="preserve"> 25-35 лет (42%); тогда как средний возраст респондентов составлял 40 лет. Большинство респондентов имели опыт от 1 до 5 лет, а именно 36,5% участников, и после медицинский персонал с опытом работы от 5 до 10 лет (28,6%).</w:t>
      </w:r>
      <w:r w:rsidR="0033783A" w:rsidRPr="0084259D">
        <w:rPr>
          <w:rFonts w:ascii="Times New Roman" w:hAnsi="Times New Roman" w:cs="Times New Roman"/>
          <w:sz w:val="24"/>
          <w:szCs w:val="24"/>
        </w:rPr>
        <w:t xml:space="preserve"> В качестве усреднённой статистической модели работника государственной и частной медицинской организации можно рассматр</w:t>
      </w:r>
      <w:r w:rsidR="005B57F4">
        <w:rPr>
          <w:rFonts w:ascii="Times New Roman" w:hAnsi="Times New Roman" w:cs="Times New Roman"/>
          <w:sz w:val="24"/>
          <w:szCs w:val="24"/>
        </w:rPr>
        <w:t>ивать женщину в возрасте 40 лет</w:t>
      </w:r>
      <w:r w:rsidR="0033783A" w:rsidRPr="0084259D">
        <w:rPr>
          <w:rFonts w:ascii="Times New Roman" w:hAnsi="Times New Roman" w:cs="Times New Roman"/>
          <w:sz w:val="24"/>
          <w:szCs w:val="24"/>
        </w:rPr>
        <w:t xml:space="preserve">, </w:t>
      </w:r>
      <w:r w:rsidR="0033783A" w:rsidRPr="0084259D">
        <w:rPr>
          <w:rFonts w:ascii="Times New Roman" w:hAnsi="Times New Roman" w:cs="Times New Roman"/>
          <w:sz w:val="24"/>
          <w:szCs w:val="24"/>
        </w:rPr>
        <w:lastRenderedPageBreak/>
        <w:t>имеющую стаж работы по занимаемой должности более 12 лет.</w:t>
      </w:r>
    </w:p>
    <w:p w:rsidR="004622A5" w:rsidRPr="0084259D" w:rsidRDefault="0033783A" w:rsidP="0084259D">
      <w:pPr>
        <w:spacing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259D">
        <w:rPr>
          <w:rFonts w:ascii="Times New Roman" w:hAnsi="Times New Roman" w:cs="Times New Roman"/>
          <w:sz w:val="24"/>
          <w:szCs w:val="24"/>
        </w:rPr>
        <w:t>В анкете присутствовали вопросы, с помощью которых были получены данные о том, что респонденты наиболее удовлетворены взаимоотношениями с коллегами, уровнем технической оснащенности и доступу к информации,  отношением в коллективе и с непосредственным руководителем. </w:t>
      </w:r>
    </w:p>
    <w:p w:rsidR="0033783A" w:rsidRPr="0084259D" w:rsidRDefault="00C801D9" w:rsidP="0084259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259D">
        <w:rPr>
          <w:rFonts w:ascii="Times New Roman" w:hAnsi="Times New Roman" w:cs="Times New Roman"/>
          <w:sz w:val="24"/>
          <w:szCs w:val="24"/>
        </w:rPr>
        <w:t>Р</w:t>
      </w:r>
      <w:r w:rsidR="00F71845" w:rsidRPr="0084259D">
        <w:rPr>
          <w:rFonts w:ascii="Times New Roman" w:hAnsi="Times New Roman" w:cs="Times New Roman"/>
          <w:sz w:val="24"/>
          <w:szCs w:val="24"/>
        </w:rPr>
        <w:t xml:space="preserve">еспонденты </w:t>
      </w:r>
      <w:r w:rsidR="00F71845" w:rsidRPr="0084259D">
        <w:rPr>
          <w:rFonts w:ascii="Times New Roman" w:hAnsi="Times New Roman" w:cs="Times New Roman"/>
          <w:b/>
          <w:sz w:val="24"/>
          <w:szCs w:val="24"/>
        </w:rPr>
        <w:t>наиболее удовлетворены</w:t>
      </w:r>
      <w:r w:rsidR="0033783A" w:rsidRPr="0084259D">
        <w:rPr>
          <w:rFonts w:ascii="Times New Roman" w:hAnsi="Times New Roman" w:cs="Times New Roman"/>
          <w:b/>
          <w:sz w:val="24"/>
          <w:szCs w:val="24"/>
        </w:rPr>
        <w:t>:</w:t>
      </w:r>
    </w:p>
    <w:p w:rsidR="0033783A" w:rsidRPr="0084259D" w:rsidRDefault="0033783A" w:rsidP="008425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259D">
        <w:rPr>
          <w:rFonts w:ascii="Times New Roman" w:hAnsi="Times New Roman" w:cs="Times New Roman"/>
          <w:sz w:val="24"/>
          <w:szCs w:val="24"/>
        </w:rPr>
        <w:t>- взаимоотношениями с коллегами;</w:t>
      </w:r>
    </w:p>
    <w:p w:rsidR="0033783A" w:rsidRPr="0084259D" w:rsidRDefault="0033783A" w:rsidP="008425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259D">
        <w:rPr>
          <w:rFonts w:ascii="Times New Roman" w:hAnsi="Times New Roman" w:cs="Times New Roman"/>
          <w:sz w:val="24"/>
          <w:szCs w:val="24"/>
        </w:rPr>
        <w:t xml:space="preserve">- </w:t>
      </w:r>
      <w:r w:rsidR="00F71845" w:rsidRPr="0084259D">
        <w:rPr>
          <w:rFonts w:ascii="Times New Roman" w:hAnsi="Times New Roman" w:cs="Times New Roman"/>
          <w:sz w:val="24"/>
          <w:szCs w:val="24"/>
        </w:rPr>
        <w:t>уровнем технической оснащенности и доступу к информации</w:t>
      </w:r>
      <w:r w:rsidRPr="0084259D">
        <w:rPr>
          <w:rFonts w:ascii="Times New Roman" w:hAnsi="Times New Roman" w:cs="Times New Roman"/>
          <w:sz w:val="24"/>
          <w:szCs w:val="24"/>
        </w:rPr>
        <w:t>;</w:t>
      </w:r>
    </w:p>
    <w:p w:rsidR="0033783A" w:rsidRPr="0084259D" w:rsidRDefault="0033783A" w:rsidP="008425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259D">
        <w:rPr>
          <w:rFonts w:ascii="Times New Roman" w:hAnsi="Times New Roman" w:cs="Times New Roman"/>
          <w:sz w:val="24"/>
          <w:szCs w:val="24"/>
        </w:rPr>
        <w:t>-</w:t>
      </w:r>
      <w:r w:rsidR="00F71845" w:rsidRPr="0084259D">
        <w:rPr>
          <w:rFonts w:ascii="Times New Roman" w:hAnsi="Times New Roman" w:cs="Times New Roman"/>
          <w:sz w:val="24"/>
          <w:szCs w:val="24"/>
        </w:rPr>
        <w:t xml:space="preserve">  отношением в коллективе и с непосредственным</w:t>
      </w:r>
      <w:r w:rsidRPr="0084259D">
        <w:rPr>
          <w:rFonts w:ascii="Times New Roman" w:hAnsi="Times New Roman" w:cs="Times New Roman"/>
          <w:sz w:val="24"/>
          <w:szCs w:val="24"/>
        </w:rPr>
        <w:t xml:space="preserve"> р</w:t>
      </w:r>
      <w:r w:rsidR="00F71845" w:rsidRPr="0084259D">
        <w:rPr>
          <w:rFonts w:ascii="Times New Roman" w:hAnsi="Times New Roman" w:cs="Times New Roman"/>
          <w:sz w:val="24"/>
          <w:szCs w:val="24"/>
        </w:rPr>
        <w:t>уководителем. </w:t>
      </w:r>
    </w:p>
    <w:p w:rsidR="00F71845" w:rsidRPr="0084259D" w:rsidRDefault="00F71845" w:rsidP="008425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259D">
        <w:rPr>
          <w:rFonts w:ascii="Times New Roman" w:hAnsi="Times New Roman" w:cs="Times New Roman"/>
          <w:sz w:val="24"/>
          <w:szCs w:val="24"/>
        </w:rPr>
        <w:t>К</w:t>
      </w:r>
      <w:r w:rsidR="004622A5" w:rsidRPr="0084259D">
        <w:rPr>
          <w:rFonts w:ascii="Times New Roman" w:hAnsi="Times New Roman" w:cs="Times New Roman"/>
          <w:sz w:val="24"/>
          <w:szCs w:val="24"/>
        </w:rPr>
        <w:t>освенным признаком удовлетворенности персонала является</w:t>
      </w:r>
      <w:r w:rsidR="007A6DF4" w:rsidRPr="0084259D">
        <w:rPr>
          <w:rFonts w:ascii="Times New Roman" w:hAnsi="Times New Roman" w:cs="Times New Roman"/>
          <w:sz w:val="24"/>
          <w:szCs w:val="24"/>
        </w:rPr>
        <w:t>;</w:t>
      </w:r>
      <w:r w:rsidR="004622A5" w:rsidRPr="0084259D">
        <w:rPr>
          <w:rFonts w:ascii="Times New Roman" w:hAnsi="Times New Roman" w:cs="Times New Roman"/>
          <w:sz w:val="24"/>
          <w:szCs w:val="24"/>
        </w:rPr>
        <w:t xml:space="preserve"> желание повышать свой </w:t>
      </w:r>
      <w:r w:rsidR="007A6DF4" w:rsidRPr="0084259D">
        <w:rPr>
          <w:rFonts w:ascii="Times New Roman" w:hAnsi="Times New Roman" w:cs="Times New Roman"/>
          <w:sz w:val="24"/>
          <w:szCs w:val="24"/>
        </w:rPr>
        <w:t>профессиональный уровень на протяжении всей жизни, овладевать новыми навыками</w:t>
      </w:r>
      <w:r w:rsidR="004622A5" w:rsidRPr="0084259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A6DF4" w:rsidRPr="0084259D" w:rsidRDefault="004622A5" w:rsidP="0084259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259D">
        <w:rPr>
          <w:rFonts w:ascii="Times New Roman" w:hAnsi="Times New Roman" w:cs="Times New Roman"/>
          <w:b/>
          <w:sz w:val="24"/>
          <w:szCs w:val="24"/>
        </w:rPr>
        <w:t>Средняя степень удовлетворенности</w:t>
      </w:r>
      <w:r w:rsidR="007C79FB" w:rsidRPr="0084259D">
        <w:rPr>
          <w:rFonts w:ascii="Times New Roman" w:eastAsia="Times New Roman" w:hAnsi="Times New Roman" w:cs="Times New Roman"/>
          <w:sz w:val="24"/>
          <w:szCs w:val="24"/>
        </w:rPr>
        <w:t xml:space="preserve"> что может объясняться более привлекательными и комфортными условиями, как для пациентов, так и для врачей</w:t>
      </w:r>
      <w:r w:rsidR="007A6DF4" w:rsidRPr="0084259D">
        <w:rPr>
          <w:rFonts w:ascii="Times New Roman" w:hAnsi="Times New Roman" w:cs="Times New Roman"/>
          <w:b/>
          <w:sz w:val="24"/>
          <w:szCs w:val="24"/>
        </w:rPr>
        <w:t>:</w:t>
      </w:r>
    </w:p>
    <w:p w:rsidR="007A6DF4" w:rsidRPr="0084259D" w:rsidRDefault="007A6DF4" w:rsidP="0084259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4259D">
        <w:rPr>
          <w:rFonts w:ascii="Times New Roman" w:hAnsi="Times New Roman" w:cs="Times New Roman"/>
          <w:sz w:val="24"/>
          <w:szCs w:val="24"/>
        </w:rPr>
        <w:t>-</w:t>
      </w:r>
      <w:r w:rsidR="004622A5" w:rsidRPr="0084259D">
        <w:rPr>
          <w:rFonts w:ascii="Times New Roman" w:hAnsi="Times New Roman" w:cs="Times New Roman"/>
          <w:sz w:val="24"/>
          <w:szCs w:val="24"/>
        </w:rPr>
        <w:t xml:space="preserve"> атм</w:t>
      </w:r>
      <w:r w:rsidRPr="0084259D">
        <w:rPr>
          <w:rFonts w:ascii="Times New Roman" w:hAnsi="Times New Roman" w:cs="Times New Roman"/>
          <w:sz w:val="24"/>
          <w:szCs w:val="24"/>
        </w:rPr>
        <w:t>осфера</w:t>
      </w:r>
      <w:r w:rsidR="004622A5" w:rsidRPr="0084259D">
        <w:rPr>
          <w:rFonts w:ascii="Times New Roman" w:hAnsi="Times New Roman" w:cs="Times New Roman"/>
          <w:sz w:val="24"/>
          <w:szCs w:val="24"/>
        </w:rPr>
        <w:t xml:space="preserve"> в организации  доброжелательн</w:t>
      </w:r>
      <w:r w:rsidRPr="0084259D">
        <w:rPr>
          <w:rFonts w:ascii="Times New Roman" w:hAnsi="Times New Roman" w:cs="Times New Roman"/>
          <w:sz w:val="24"/>
          <w:szCs w:val="24"/>
        </w:rPr>
        <w:t xml:space="preserve">ая, </w:t>
      </w:r>
      <w:r w:rsidR="004622A5" w:rsidRPr="0084259D">
        <w:rPr>
          <w:rFonts w:ascii="Times New Roman" w:hAnsi="Times New Roman" w:cs="Times New Roman"/>
          <w:sz w:val="24"/>
          <w:szCs w:val="24"/>
        </w:rPr>
        <w:t>направленн</w:t>
      </w:r>
      <w:r w:rsidRPr="0084259D">
        <w:rPr>
          <w:rFonts w:ascii="Times New Roman" w:hAnsi="Times New Roman" w:cs="Times New Roman"/>
          <w:sz w:val="24"/>
          <w:szCs w:val="24"/>
        </w:rPr>
        <w:t>ая на продуктивную работу;</w:t>
      </w:r>
    </w:p>
    <w:p w:rsidR="007A6DF4" w:rsidRPr="0084259D" w:rsidRDefault="007A6DF4" w:rsidP="008425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259D">
        <w:rPr>
          <w:rFonts w:ascii="Times New Roman" w:hAnsi="Times New Roman" w:cs="Times New Roman"/>
          <w:sz w:val="24"/>
          <w:szCs w:val="24"/>
        </w:rPr>
        <w:t xml:space="preserve">- </w:t>
      </w:r>
      <w:r w:rsidR="004622A5" w:rsidRPr="0084259D">
        <w:rPr>
          <w:rFonts w:ascii="Times New Roman" w:hAnsi="Times New Roman" w:cs="Times New Roman"/>
          <w:sz w:val="24"/>
          <w:szCs w:val="24"/>
        </w:rPr>
        <w:t>наличие необходимых материалов и оборудования для качественного выполнения работы</w:t>
      </w:r>
      <w:r w:rsidRPr="0084259D">
        <w:rPr>
          <w:rFonts w:ascii="Times New Roman" w:hAnsi="Times New Roman" w:cs="Times New Roman"/>
          <w:sz w:val="24"/>
          <w:szCs w:val="24"/>
        </w:rPr>
        <w:t>;</w:t>
      </w:r>
    </w:p>
    <w:p w:rsidR="007A6DF4" w:rsidRPr="0084259D" w:rsidRDefault="007A6DF4" w:rsidP="008425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259D">
        <w:rPr>
          <w:rFonts w:ascii="Times New Roman" w:hAnsi="Times New Roman" w:cs="Times New Roman"/>
          <w:sz w:val="24"/>
          <w:szCs w:val="24"/>
        </w:rPr>
        <w:t>-</w:t>
      </w:r>
      <w:r w:rsidR="004622A5" w:rsidRPr="0084259D">
        <w:rPr>
          <w:rFonts w:ascii="Times New Roman" w:hAnsi="Times New Roman" w:cs="Times New Roman"/>
          <w:sz w:val="24"/>
          <w:szCs w:val="24"/>
        </w:rPr>
        <w:t xml:space="preserve"> взаимодействие сотрудников хорошо организованно</w:t>
      </w:r>
      <w:r w:rsidRPr="0084259D">
        <w:rPr>
          <w:rFonts w:ascii="Times New Roman" w:hAnsi="Times New Roman" w:cs="Times New Roman"/>
          <w:sz w:val="24"/>
          <w:szCs w:val="24"/>
        </w:rPr>
        <w:t>;</w:t>
      </w:r>
    </w:p>
    <w:p w:rsidR="007A6DF4" w:rsidRPr="0084259D" w:rsidRDefault="007A6DF4" w:rsidP="008425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259D">
        <w:rPr>
          <w:rFonts w:ascii="Times New Roman" w:hAnsi="Times New Roman" w:cs="Times New Roman"/>
          <w:sz w:val="24"/>
          <w:szCs w:val="24"/>
        </w:rPr>
        <w:t>-</w:t>
      </w:r>
      <w:r w:rsidR="004622A5" w:rsidRPr="0084259D">
        <w:rPr>
          <w:rFonts w:ascii="Times New Roman" w:hAnsi="Times New Roman" w:cs="Times New Roman"/>
          <w:sz w:val="24"/>
          <w:szCs w:val="24"/>
        </w:rPr>
        <w:t xml:space="preserve"> самостоятельность</w:t>
      </w:r>
      <w:r w:rsidRPr="0084259D">
        <w:rPr>
          <w:rFonts w:ascii="Times New Roman" w:hAnsi="Times New Roman" w:cs="Times New Roman"/>
          <w:sz w:val="24"/>
          <w:szCs w:val="24"/>
        </w:rPr>
        <w:t>;</w:t>
      </w:r>
    </w:p>
    <w:p w:rsidR="004622A5" w:rsidRPr="0084259D" w:rsidRDefault="007A6DF4" w:rsidP="008425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259D">
        <w:rPr>
          <w:rFonts w:ascii="Times New Roman" w:hAnsi="Times New Roman" w:cs="Times New Roman"/>
          <w:sz w:val="24"/>
          <w:szCs w:val="24"/>
        </w:rPr>
        <w:t>-</w:t>
      </w:r>
      <w:r w:rsidR="004622A5" w:rsidRPr="0084259D">
        <w:rPr>
          <w:rFonts w:ascii="Times New Roman" w:hAnsi="Times New Roman" w:cs="Times New Roman"/>
          <w:sz w:val="24"/>
          <w:szCs w:val="24"/>
        </w:rPr>
        <w:t>разнообразие рабочих процессов.</w:t>
      </w:r>
    </w:p>
    <w:p w:rsidR="007C79FB" w:rsidRPr="0084259D" w:rsidRDefault="007C79FB" w:rsidP="008425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259D">
        <w:rPr>
          <w:rFonts w:ascii="Times New Roman" w:eastAsia="Times New Roman" w:hAnsi="Times New Roman" w:cs="Times New Roman"/>
          <w:sz w:val="24"/>
          <w:szCs w:val="24"/>
        </w:rPr>
        <w:t>По данным аналогичного исследования в Индии, более 30% врачей, как государственного, так и частного секторов, считают фактор «хороших условий труда» значимым, но отсутствующим в их организации. Атмосфера в коллективе крайне важна для врачебной деятельности, предполагающей сотрудничество и взаимопомощь.</w:t>
      </w:r>
    </w:p>
    <w:p w:rsidR="007A6DF4" w:rsidRPr="0084259D" w:rsidRDefault="004622A5" w:rsidP="0084259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259D">
        <w:rPr>
          <w:rFonts w:ascii="Times New Roman" w:hAnsi="Times New Roman" w:cs="Times New Roman"/>
          <w:b/>
          <w:sz w:val="24"/>
          <w:szCs w:val="24"/>
        </w:rPr>
        <w:t>Наименьшая удовлетворенность</w:t>
      </w:r>
      <w:r w:rsidR="007A6DF4" w:rsidRPr="0084259D">
        <w:rPr>
          <w:rFonts w:ascii="Times New Roman" w:hAnsi="Times New Roman" w:cs="Times New Roman"/>
          <w:b/>
          <w:sz w:val="24"/>
          <w:szCs w:val="24"/>
        </w:rPr>
        <w:t>:</w:t>
      </w:r>
    </w:p>
    <w:p w:rsidR="007A6DF4" w:rsidRPr="0084259D" w:rsidRDefault="007A6DF4" w:rsidP="008425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259D">
        <w:rPr>
          <w:rFonts w:ascii="Times New Roman" w:hAnsi="Times New Roman" w:cs="Times New Roman"/>
          <w:sz w:val="24"/>
          <w:szCs w:val="24"/>
        </w:rPr>
        <w:t>-</w:t>
      </w:r>
      <w:r w:rsidR="004622A5" w:rsidRPr="0084259D">
        <w:rPr>
          <w:rFonts w:ascii="Times New Roman" w:hAnsi="Times New Roman" w:cs="Times New Roman"/>
          <w:sz w:val="24"/>
          <w:szCs w:val="24"/>
        </w:rPr>
        <w:t xml:space="preserve"> размер заработной платы</w:t>
      </w:r>
      <w:r w:rsidRPr="0084259D">
        <w:rPr>
          <w:rFonts w:ascii="Times New Roman" w:hAnsi="Times New Roman" w:cs="Times New Roman"/>
          <w:sz w:val="24"/>
          <w:szCs w:val="24"/>
        </w:rPr>
        <w:t>;</w:t>
      </w:r>
    </w:p>
    <w:p w:rsidR="007A6DF4" w:rsidRPr="0084259D" w:rsidRDefault="007A6DF4" w:rsidP="008425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259D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4622A5" w:rsidRPr="0084259D">
        <w:rPr>
          <w:rFonts w:ascii="Times New Roman" w:hAnsi="Times New Roman" w:cs="Times New Roman"/>
          <w:sz w:val="24"/>
          <w:szCs w:val="24"/>
        </w:rPr>
        <w:t>не соответствие материальной и нематериальной компенсации уровню  профессионализма</w:t>
      </w:r>
      <w:r w:rsidRPr="0084259D">
        <w:rPr>
          <w:rFonts w:ascii="Times New Roman" w:hAnsi="Times New Roman" w:cs="Times New Roman"/>
          <w:sz w:val="24"/>
          <w:szCs w:val="24"/>
        </w:rPr>
        <w:t>;</w:t>
      </w:r>
    </w:p>
    <w:p w:rsidR="007A6DF4" w:rsidRPr="0084259D" w:rsidRDefault="007A6DF4" w:rsidP="008425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259D">
        <w:rPr>
          <w:rFonts w:ascii="Times New Roman" w:hAnsi="Times New Roman" w:cs="Times New Roman"/>
          <w:sz w:val="24"/>
          <w:szCs w:val="24"/>
        </w:rPr>
        <w:t xml:space="preserve">- </w:t>
      </w:r>
      <w:r w:rsidR="004622A5" w:rsidRPr="0084259D">
        <w:rPr>
          <w:rFonts w:ascii="Times New Roman" w:hAnsi="Times New Roman" w:cs="Times New Roman"/>
          <w:sz w:val="24"/>
          <w:szCs w:val="24"/>
        </w:rPr>
        <w:t>система морального с</w:t>
      </w:r>
      <w:r w:rsidR="00C801D9" w:rsidRPr="0084259D">
        <w:rPr>
          <w:rFonts w:ascii="Times New Roman" w:hAnsi="Times New Roman" w:cs="Times New Roman"/>
          <w:sz w:val="24"/>
          <w:szCs w:val="24"/>
        </w:rPr>
        <w:t>тимулирования</w:t>
      </w:r>
      <w:r w:rsidRPr="0084259D">
        <w:rPr>
          <w:rFonts w:ascii="Times New Roman" w:hAnsi="Times New Roman" w:cs="Times New Roman"/>
          <w:sz w:val="24"/>
          <w:szCs w:val="24"/>
        </w:rPr>
        <w:t>;</w:t>
      </w:r>
    </w:p>
    <w:p w:rsidR="007A6DF4" w:rsidRPr="0084259D" w:rsidRDefault="007A6DF4" w:rsidP="008425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259D">
        <w:rPr>
          <w:rFonts w:ascii="Times New Roman" w:hAnsi="Times New Roman" w:cs="Times New Roman"/>
          <w:sz w:val="24"/>
          <w:szCs w:val="24"/>
        </w:rPr>
        <w:t>-</w:t>
      </w:r>
      <w:r w:rsidR="00C801D9" w:rsidRPr="0084259D">
        <w:rPr>
          <w:rFonts w:ascii="Times New Roman" w:hAnsi="Times New Roman" w:cs="Times New Roman"/>
          <w:sz w:val="24"/>
          <w:szCs w:val="24"/>
        </w:rPr>
        <w:t xml:space="preserve">режим работы. </w:t>
      </w:r>
    </w:p>
    <w:p w:rsidR="00DF2672" w:rsidRPr="0084259D" w:rsidRDefault="00C801D9" w:rsidP="008425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259D">
        <w:rPr>
          <w:rFonts w:ascii="Times New Roman" w:hAnsi="Times New Roman" w:cs="Times New Roman"/>
          <w:sz w:val="24"/>
          <w:szCs w:val="24"/>
        </w:rPr>
        <w:t xml:space="preserve">На </w:t>
      </w:r>
      <w:r w:rsidR="004622A5" w:rsidRPr="0084259D">
        <w:rPr>
          <w:rFonts w:ascii="Times New Roman" w:hAnsi="Times New Roman" w:cs="Times New Roman"/>
          <w:sz w:val="24"/>
          <w:szCs w:val="24"/>
        </w:rPr>
        <w:t>вопрос «Размер моей заработной платы соответствует степени моей отдачи на работе?» не согласных респондентов 23</w:t>
      </w:r>
      <w:r w:rsidR="00227C58" w:rsidRPr="0084259D">
        <w:rPr>
          <w:rFonts w:ascii="Times New Roman" w:hAnsi="Times New Roman" w:cs="Times New Roman"/>
          <w:sz w:val="24"/>
          <w:szCs w:val="24"/>
        </w:rPr>
        <w:t>28</w:t>
      </w:r>
      <w:r w:rsidR="004622A5" w:rsidRPr="0084259D">
        <w:rPr>
          <w:rFonts w:ascii="Times New Roman" w:hAnsi="Times New Roman" w:cs="Times New Roman"/>
          <w:sz w:val="24"/>
          <w:szCs w:val="24"/>
        </w:rPr>
        <w:t xml:space="preserve"> человека или 83% опрошенных.</w:t>
      </w:r>
      <w:r w:rsidRPr="0084259D">
        <w:rPr>
          <w:rFonts w:ascii="Times New Roman" w:hAnsi="Times New Roman" w:cs="Times New Roman"/>
          <w:sz w:val="24"/>
          <w:szCs w:val="24"/>
        </w:rPr>
        <w:t xml:space="preserve"> Фактически, заработная плата медицинского персонала, не считая главных врачей, ниже средней заработной платы по экономике</w:t>
      </w:r>
      <w:r w:rsidR="001A06B0" w:rsidRPr="0084259D">
        <w:rPr>
          <w:rFonts w:ascii="Times New Roman" w:hAnsi="Times New Roman" w:cs="Times New Roman"/>
          <w:sz w:val="24"/>
          <w:szCs w:val="24"/>
        </w:rPr>
        <w:t xml:space="preserve">. </w:t>
      </w:r>
    </w:p>
    <w:tbl>
      <w:tblPr>
        <w:tblStyle w:val="-4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42"/>
        <w:gridCol w:w="1134"/>
        <w:gridCol w:w="1454"/>
      </w:tblGrid>
      <w:tr w:rsidR="00494637" w:rsidRPr="0084259D" w:rsidTr="00A72D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noWrap/>
            <w:hideMark/>
          </w:tcPr>
          <w:p w:rsidR="001A06B0" w:rsidRPr="0084259D" w:rsidRDefault="00386E3D" w:rsidP="0084259D">
            <w:pPr>
              <w:spacing w:after="200"/>
              <w:ind w:firstLine="85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425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3C43" w:rsidRPr="008425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425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F2672" w:rsidRPr="008425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A06B0" w:rsidRPr="0084259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2"/>
            <w:noWrap/>
            <w:hideMark/>
          </w:tcPr>
          <w:p w:rsidR="001A06B0" w:rsidRPr="0084259D" w:rsidRDefault="001A06B0" w:rsidP="0084259D">
            <w:pPr>
              <w:spacing w:after="20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4259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2017</w:t>
            </w:r>
          </w:p>
        </w:tc>
        <w:tc>
          <w:tcPr>
            <w:tcW w:w="1454" w:type="dxa"/>
            <w:noWrap/>
            <w:hideMark/>
          </w:tcPr>
          <w:p w:rsidR="001A06B0" w:rsidRPr="0084259D" w:rsidRDefault="001A06B0" w:rsidP="0084259D">
            <w:pPr>
              <w:spacing w:after="20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4259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2018</w:t>
            </w:r>
          </w:p>
        </w:tc>
      </w:tr>
      <w:tr w:rsidR="00494637" w:rsidRPr="0084259D" w:rsidTr="00A72D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gridSpan w:val="2"/>
            <w:hideMark/>
          </w:tcPr>
          <w:p w:rsidR="001A06B0" w:rsidRPr="00A916AC" w:rsidRDefault="001E5AE7" w:rsidP="0084259D">
            <w:pPr>
              <w:spacing w:after="200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A916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</w:t>
            </w:r>
            <w:r w:rsidR="001A06B0" w:rsidRPr="00A916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реднемесячная заработная плата по экономике, тенге</w:t>
            </w:r>
          </w:p>
        </w:tc>
        <w:tc>
          <w:tcPr>
            <w:tcW w:w="1134" w:type="dxa"/>
            <w:noWrap/>
            <w:hideMark/>
          </w:tcPr>
          <w:p w:rsidR="001A06B0" w:rsidRPr="0084259D" w:rsidRDefault="001A06B0" w:rsidP="0084259D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4259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150827</w:t>
            </w:r>
          </w:p>
        </w:tc>
        <w:tc>
          <w:tcPr>
            <w:tcW w:w="1454" w:type="dxa"/>
            <w:noWrap/>
            <w:hideMark/>
          </w:tcPr>
          <w:p w:rsidR="001A06B0" w:rsidRPr="0084259D" w:rsidRDefault="001A06B0" w:rsidP="0084259D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4259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157052</w:t>
            </w:r>
          </w:p>
        </w:tc>
      </w:tr>
      <w:tr w:rsidR="00494637" w:rsidRPr="0084259D" w:rsidTr="00A72D4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gridSpan w:val="2"/>
            <w:hideMark/>
          </w:tcPr>
          <w:p w:rsidR="001A06B0" w:rsidRPr="00A916AC" w:rsidRDefault="001A06B0" w:rsidP="0084259D">
            <w:pPr>
              <w:spacing w:after="200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A916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Главный врач, тенге </w:t>
            </w:r>
          </w:p>
        </w:tc>
        <w:tc>
          <w:tcPr>
            <w:tcW w:w="1134" w:type="dxa"/>
            <w:noWrap/>
            <w:hideMark/>
          </w:tcPr>
          <w:p w:rsidR="001A06B0" w:rsidRPr="0084259D" w:rsidRDefault="001A06B0" w:rsidP="0084259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4259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194259</w:t>
            </w:r>
          </w:p>
        </w:tc>
        <w:tc>
          <w:tcPr>
            <w:tcW w:w="1454" w:type="dxa"/>
            <w:noWrap/>
            <w:hideMark/>
          </w:tcPr>
          <w:p w:rsidR="001A06B0" w:rsidRPr="0084259D" w:rsidRDefault="001A06B0" w:rsidP="0084259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4259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244239</w:t>
            </w:r>
          </w:p>
        </w:tc>
      </w:tr>
      <w:tr w:rsidR="00494637" w:rsidRPr="0084259D" w:rsidTr="00A72D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gridSpan w:val="2"/>
            <w:hideMark/>
          </w:tcPr>
          <w:p w:rsidR="001A06B0" w:rsidRPr="00A916AC" w:rsidRDefault="001A06B0" w:rsidP="0084259D">
            <w:pPr>
              <w:spacing w:after="200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A916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Врач, тенге</w:t>
            </w:r>
          </w:p>
        </w:tc>
        <w:tc>
          <w:tcPr>
            <w:tcW w:w="1134" w:type="dxa"/>
            <w:noWrap/>
            <w:hideMark/>
          </w:tcPr>
          <w:p w:rsidR="001A06B0" w:rsidRPr="0084259D" w:rsidRDefault="001A06B0" w:rsidP="0084259D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4259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134377</w:t>
            </w:r>
          </w:p>
        </w:tc>
        <w:tc>
          <w:tcPr>
            <w:tcW w:w="1454" w:type="dxa"/>
            <w:noWrap/>
            <w:hideMark/>
          </w:tcPr>
          <w:p w:rsidR="001A06B0" w:rsidRPr="0084259D" w:rsidRDefault="001A06B0" w:rsidP="0084259D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4259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142228</w:t>
            </w:r>
          </w:p>
        </w:tc>
      </w:tr>
      <w:tr w:rsidR="00494637" w:rsidRPr="0084259D" w:rsidTr="00A72D4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gridSpan w:val="2"/>
            <w:hideMark/>
          </w:tcPr>
          <w:p w:rsidR="001A06B0" w:rsidRPr="00A916AC" w:rsidRDefault="001A06B0" w:rsidP="0084259D">
            <w:pPr>
              <w:spacing w:after="200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A916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Средний медицинский персонал, тенге</w:t>
            </w:r>
          </w:p>
        </w:tc>
        <w:tc>
          <w:tcPr>
            <w:tcW w:w="1134" w:type="dxa"/>
            <w:noWrap/>
            <w:hideMark/>
          </w:tcPr>
          <w:p w:rsidR="001A06B0" w:rsidRPr="0084259D" w:rsidRDefault="001A06B0" w:rsidP="0084259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4259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94679</w:t>
            </w:r>
          </w:p>
        </w:tc>
        <w:tc>
          <w:tcPr>
            <w:tcW w:w="1454" w:type="dxa"/>
            <w:noWrap/>
            <w:hideMark/>
          </w:tcPr>
          <w:p w:rsidR="001A06B0" w:rsidRPr="0084259D" w:rsidRDefault="001A06B0" w:rsidP="0084259D">
            <w:pPr>
              <w:spacing w:after="2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4259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90843</w:t>
            </w:r>
          </w:p>
        </w:tc>
      </w:tr>
    </w:tbl>
    <w:p w:rsidR="001A06B0" w:rsidRPr="0084259D" w:rsidRDefault="007C79FB" w:rsidP="0084259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4259D">
        <w:rPr>
          <w:rFonts w:ascii="Times New Roman" w:eastAsia="Times New Roman" w:hAnsi="Times New Roman" w:cs="Times New Roman"/>
          <w:sz w:val="24"/>
          <w:szCs w:val="24"/>
        </w:rPr>
        <w:t>Изучив наиболее значимые стимулы для врачей, стоит отметить</w:t>
      </w:r>
      <w:r w:rsidR="005B57F4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4259D">
        <w:rPr>
          <w:rFonts w:ascii="Times New Roman" w:eastAsia="Times New Roman" w:hAnsi="Times New Roman" w:cs="Times New Roman"/>
          <w:sz w:val="24"/>
          <w:szCs w:val="24"/>
        </w:rPr>
        <w:t xml:space="preserve"> около 90% врачей считают повышение заработной платы значимым стимулом,  при этом лишь малая доля респондентов (около 10%) хотела бы расширения</w:t>
      </w:r>
      <w:r w:rsidRPr="008425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своих полномочий или повышения в должности.</w:t>
      </w:r>
    </w:p>
    <w:p w:rsidR="007C79FB" w:rsidRPr="0084259D" w:rsidRDefault="007C79FB" w:rsidP="0084259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259D">
        <w:rPr>
          <w:rFonts w:ascii="Times New Roman" w:eastAsia="Times New Roman" w:hAnsi="Times New Roman" w:cs="Times New Roman"/>
          <w:sz w:val="24"/>
          <w:szCs w:val="24"/>
        </w:rPr>
        <w:t xml:space="preserve">Для повышения уровня удовлетворенности  врачей, менеджерам здравоохранения следует обращать внимание на все факторы. </w:t>
      </w:r>
      <w:r w:rsidR="005B57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4259D">
        <w:rPr>
          <w:rFonts w:ascii="Times New Roman" w:eastAsia="Times New Roman" w:hAnsi="Times New Roman" w:cs="Times New Roman"/>
          <w:sz w:val="24"/>
          <w:szCs w:val="24"/>
        </w:rPr>
        <w:t xml:space="preserve">ажно правильно сочетать </w:t>
      </w:r>
      <w:r w:rsidR="005B57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4259D">
        <w:rPr>
          <w:rFonts w:ascii="Times New Roman" w:eastAsia="Times New Roman" w:hAnsi="Times New Roman" w:cs="Times New Roman"/>
          <w:sz w:val="24"/>
          <w:szCs w:val="24"/>
        </w:rPr>
        <w:t xml:space="preserve">инструменты, направленные на создание справедливой системы оплаты труда, необходимых условий для эффективной работы врачей, а также  создание благоприятной атмосферы в коллективе. </w:t>
      </w:r>
    </w:p>
    <w:p w:rsidR="007C79FB" w:rsidRPr="0084259D" w:rsidRDefault="007C79FB" w:rsidP="0084259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259D">
        <w:rPr>
          <w:rFonts w:ascii="Times New Roman" w:eastAsia="Times New Roman" w:hAnsi="Times New Roman" w:cs="Times New Roman"/>
          <w:sz w:val="24"/>
          <w:szCs w:val="24"/>
        </w:rPr>
        <w:t xml:space="preserve">Это также подтверждается тем, что при оценке корреляционной связи между такими показателями, как удовлетворенность оплатой труда, условиями труда, атмосферой в коллективе </w:t>
      </w:r>
      <w:r w:rsidRPr="0084259D">
        <w:rPr>
          <w:rFonts w:ascii="Times New Roman" w:eastAsia="Times New Roman" w:hAnsi="Times New Roman" w:cs="Times New Roman"/>
          <w:sz w:val="24"/>
          <w:szCs w:val="24"/>
        </w:rPr>
        <w:lastRenderedPageBreak/>
        <w:t>и удовлетворенностью врачей своим трудом, выявлены статистически значимые и положительные ассоциации данных факторов.</w:t>
      </w:r>
      <w:r w:rsidRPr="0084259D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815EB8" w:rsidRPr="00815EB8" w:rsidRDefault="00A916AC" w:rsidP="0046451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Предлагаемые варианты</w:t>
      </w:r>
      <w:r w:rsidR="00815EB8" w:rsidRPr="00815EB8">
        <w:rPr>
          <w:rFonts w:ascii="Times New Roman" w:hAnsi="Times New Roman" w:cs="Times New Roman"/>
          <w:b/>
          <w:sz w:val="24"/>
          <w:szCs w:val="24"/>
        </w:rPr>
        <w:t xml:space="preserve"> решения:</w:t>
      </w:r>
    </w:p>
    <w:p w:rsidR="00816AB1" w:rsidRPr="00816AB1" w:rsidRDefault="00816AB1" w:rsidP="0084259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39FE" w:rsidRPr="0084259D" w:rsidRDefault="00CF39FE" w:rsidP="0084259D">
      <w:pPr>
        <w:spacing w:after="0" w:line="240" w:lineRule="auto"/>
        <w:ind w:firstLine="708"/>
        <w:jc w:val="both"/>
        <w:rPr>
          <w:rFonts w:ascii="Times New Roman" w:eastAsiaTheme="majorEastAsia" w:hAnsi="Times New Roman" w:cs="Times New Roman"/>
          <w:bCs/>
          <w:iCs/>
          <w:sz w:val="24"/>
          <w:szCs w:val="24"/>
        </w:rPr>
      </w:pPr>
      <w:r w:rsidRPr="0084259D">
        <w:rPr>
          <w:rFonts w:ascii="Times New Roman" w:hAnsi="Times New Roman" w:cs="Times New Roman"/>
          <w:b/>
          <w:sz w:val="24"/>
          <w:szCs w:val="24"/>
        </w:rPr>
        <w:t>1.</w:t>
      </w:r>
      <w:r w:rsidRPr="0084259D">
        <w:rPr>
          <w:rFonts w:ascii="Times New Roman" w:eastAsiaTheme="majorEastAsia" w:hAnsi="Times New Roman" w:cs="Times New Roman"/>
          <w:bCs/>
          <w:i/>
          <w:iCs/>
          <w:sz w:val="24"/>
          <w:szCs w:val="24"/>
        </w:rPr>
        <w:t xml:space="preserve"> </w:t>
      </w:r>
      <w:r w:rsidR="00816AB1">
        <w:rPr>
          <w:rFonts w:ascii="Times New Roman" w:hAnsi="Times New Roman" w:cs="Times New Roman"/>
          <w:b/>
          <w:sz w:val="24"/>
          <w:szCs w:val="24"/>
        </w:rPr>
        <w:t>Увеличение фонда оплаты труда.</w:t>
      </w:r>
      <w:r w:rsidR="00816AB1" w:rsidRPr="0084259D">
        <w:rPr>
          <w:rFonts w:ascii="Times New Roman" w:eastAsiaTheme="majorEastAsia" w:hAnsi="Times New Roman" w:cs="Times New Roman"/>
          <w:bCs/>
          <w:iCs/>
          <w:sz w:val="24"/>
          <w:szCs w:val="24"/>
        </w:rPr>
        <w:t xml:space="preserve"> </w:t>
      </w:r>
      <w:r w:rsidRPr="0084259D">
        <w:rPr>
          <w:rFonts w:ascii="Times New Roman" w:eastAsiaTheme="majorEastAsia" w:hAnsi="Times New Roman" w:cs="Times New Roman"/>
          <w:bCs/>
          <w:iCs/>
          <w:sz w:val="24"/>
          <w:szCs w:val="24"/>
        </w:rPr>
        <w:t xml:space="preserve">В структуре удовлетворенности  персонала без значительных изменений в заработной плате и мотивации невозможно увеличить показатели удовлетворенности. </w:t>
      </w:r>
      <w:r w:rsidR="00815EB8">
        <w:rPr>
          <w:rFonts w:ascii="Times New Roman" w:eastAsiaTheme="majorEastAsia" w:hAnsi="Times New Roman" w:cs="Times New Roman"/>
          <w:bCs/>
          <w:iCs/>
          <w:sz w:val="24"/>
          <w:szCs w:val="24"/>
        </w:rPr>
        <w:t>В Республике Казахстан с</w:t>
      </w:r>
      <w:r w:rsidRPr="0084259D">
        <w:rPr>
          <w:rFonts w:ascii="Times New Roman" w:eastAsiaTheme="majorEastAsia" w:hAnsi="Times New Roman" w:cs="Times New Roman"/>
          <w:bCs/>
          <w:iCs/>
          <w:sz w:val="24"/>
          <w:szCs w:val="24"/>
        </w:rPr>
        <w:t xml:space="preserve"> 1 января 2019 года инструментам повышения заработной платы определен стимулирующий компонент участковой службы (СКУС)</w:t>
      </w:r>
      <w:r w:rsidR="00815EB8">
        <w:rPr>
          <w:rFonts w:ascii="Times New Roman" w:eastAsiaTheme="majorEastAsia" w:hAnsi="Times New Roman" w:cs="Times New Roman"/>
          <w:bCs/>
          <w:iCs/>
          <w:sz w:val="24"/>
          <w:szCs w:val="24"/>
        </w:rPr>
        <w:t>. Д</w:t>
      </w:r>
      <w:r w:rsidRPr="0084259D">
        <w:rPr>
          <w:rFonts w:ascii="Times New Roman" w:eastAsiaTheme="majorEastAsia" w:hAnsi="Times New Roman" w:cs="Times New Roman"/>
          <w:bCs/>
          <w:iCs/>
          <w:sz w:val="24"/>
          <w:szCs w:val="24"/>
        </w:rPr>
        <w:t xml:space="preserve">оплата на стимулирование работников ПМСП, имеющих сертификат повышения квалификации кадров и внедривших в работе Программе Управления Заболеваниями с охватом не менее 10% населения  из числа пациентов, нуждающихся в динамическом наблюдении с определенными </w:t>
      </w:r>
      <w:r w:rsidR="00B61E6E" w:rsidRPr="0084259D">
        <w:rPr>
          <w:rFonts w:ascii="Times New Roman" w:eastAsiaTheme="majorEastAsia" w:hAnsi="Times New Roman" w:cs="Times New Roman"/>
          <w:bCs/>
          <w:iCs/>
          <w:sz w:val="24"/>
          <w:szCs w:val="24"/>
        </w:rPr>
        <w:t xml:space="preserve">хроническими </w:t>
      </w:r>
      <w:r w:rsidRPr="0084259D">
        <w:rPr>
          <w:rFonts w:ascii="Times New Roman" w:eastAsiaTheme="majorEastAsia" w:hAnsi="Times New Roman" w:cs="Times New Roman"/>
          <w:bCs/>
          <w:iCs/>
          <w:sz w:val="24"/>
          <w:szCs w:val="24"/>
        </w:rPr>
        <w:t>заболеваниями</w:t>
      </w:r>
      <w:r w:rsidR="007A5D2E" w:rsidRPr="0084259D">
        <w:rPr>
          <w:rFonts w:ascii="Times New Roman" w:eastAsiaTheme="majorEastAsia" w:hAnsi="Times New Roman" w:cs="Times New Roman"/>
          <w:bCs/>
          <w:iCs/>
          <w:sz w:val="24"/>
          <w:szCs w:val="24"/>
        </w:rPr>
        <w:t xml:space="preserve"> </w:t>
      </w:r>
      <w:r w:rsidR="007A5D2E" w:rsidRPr="00F2780D">
        <w:rPr>
          <w:rFonts w:ascii="Times New Roman" w:eastAsiaTheme="majorEastAsia" w:hAnsi="Times New Roman" w:cs="Times New Roman"/>
          <w:bCs/>
          <w:iCs/>
          <w:sz w:val="24"/>
          <w:szCs w:val="24"/>
        </w:rPr>
        <w:t xml:space="preserve">и прогрессивный подход по </w:t>
      </w:r>
      <w:r w:rsidR="000779FE" w:rsidRPr="00F2780D">
        <w:rPr>
          <w:rFonts w:ascii="Times New Roman" w:eastAsiaTheme="majorEastAsia" w:hAnsi="Times New Roman" w:cs="Times New Roman"/>
          <w:bCs/>
          <w:iCs/>
          <w:sz w:val="24"/>
          <w:szCs w:val="24"/>
        </w:rPr>
        <w:t>универсальной</w:t>
      </w:r>
      <w:r w:rsidR="007A5D2E" w:rsidRPr="00F2780D">
        <w:rPr>
          <w:rFonts w:ascii="Times New Roman" w:eastAsiaTheme="majorEastAsia" w:hAnsi="Times New Roman" w:cs="Times New Roman"/>
          <w:bCs/>
          <w:iCs/>
          <w:sz w:val="24"/>
          <w:szCs w:val="24"/>
        </w:rPr>
        <w:t xml:space="preserve"> модели патронажной службы с охватом не менее 10% беременных, </w:t>
      </w:r>
      <w:r w:rsidR="00A916AC">
        <w:rPr>
          <w:rFonts w:ascii="Times New Roman" w:eastAsiaTheme="majorEastAsia" w:hAnsi="Times New Roman" w:cs="Times New Roman"/>
          <w:bCs/>
          <w:iCs/>
          <w:sz w:val="24"/>
          <w:szCs w:val="24"/>
        </w:rPr>
        <w:t>рожениц,</w:t>
      </w:r>
      <w:r w:rsidR="007A5D2E" w:rsidRPr="00F2780D">
        <w:rPr>
          <w:rFonts w:ascii="Times New Roman" w:eastAsiaTheme="majorEastAsia" w:hAnsi="Times New Roman" w:cs="Times New Roman"/>
          <w:bCs/>
          <w:iCs/>
          <w:sz w:val="24"/>
          <w:szCs w:val="24"/>
        </w:rPr>
        <w:t xml:space="preserve"> новорожденных и детей </w:t>
      </w:r>
      <w:r w:rsidR="0034609D">
        <w:rPr>
          <w:rFonts w:ascii="Times New Roman" w:eastAsiaTheme="majorEastAsia" w:hAnsi="Times New Roman" w:cs="Times New Roman"/>
          <w:bCs/>
          <w:iCs/>
          <w:sz w:val="24"/>
          <w:szCs w:val="24"/>
        </w:rPr>
        <w:t xml:space="preserve">в возрасте </w:t>
      </w:r>
      <w:r w:rsidR="007A5D2E" w:rsidRPr="00F2780D">
        <w:rPr>
          <w:rFonts w:ascii="Times New Roman" w:eastAsiaTheme="majorEastAsia" w:hAnsi="Times New Roman" w:cs="Times New Roman"/>
          <w:bCs/>
          <w:iCs/>
          <w:sz w:val="24"/>
          <w:szCs w:val="24"/>
        </w:rPr>
        <w:t>до 5 лет</w:t>
      </w:r>
      <w:r w:rsidRPr="00F2780D">
        <w:rPr>
          <w:rFonts w:ascii="Times New Roman" w:eastAsiaTheme="majorEastAsia" w:hAnsi="Times New Roman" w:cs="Times New Roman"/>
          <w:bCs/>
          <w:iCs/>
          <w:sz w:val="24"/>
          <w:szCs w:val="24"/>
        </w:rPr>
        <w:t>.</w:t>
      </w:r>
      <w:r w:rsidRPr="0084259D">
        <w:rPr>
          <w:rFonts w:ascii="Times New Roman" w:eastAsiaTheme="majorEastAsia" w:hAnsi="Times New Roman" w:cs="Times New Roman"/>
          <w:bCs/>
          <w:iCs/>
          <w:sz w:val="24"/>
          <w:szCs w:val="24"/>
        </w:rPr>
        <w:t xml:space="preserve">  Предусмотрена доплата в размере 20-25% от фактической заработн</w:t>
      </w:r>
      <w:r w:rsidR="0034609D">
        <w:rPr>
          <w:rFonts w:ascii="Times New Roman" w:eastAsiaTheme="majorEastAsia" w:hAnsi="Times New Roman" w:cs="Times New Roman"/>
          <w:bCs/>
          <w:iCs/>
          <w:sz w:val="24"/>
          <w:szCs w:val="24"/>
        </w:rPr>
        <w:t>ой платы медицинского работника</w:t>
      </w:r>
      <w:r w:rsidRPr="0084259D">
        <w:rPr>
          <w:rFonts w:ascii="Times New Roman" w:eastAsiaTheme="majorEastAsia" w:hAnsi="Times New Roman" w:cs="Times New Roman"/>
          <w:bCs/>
          <w:iCs/>
          <w:sz w:val="24"/>
          <w:szCs w:val="24"/>
        </w:rPr>
        <w:t>.</w:t>
      </w:r>
      <w:r w:rsidR="00B61E6E" w:rsidRPr="0084259D">
        <w:rPr>
          <w:rFonts w:ascii="Times New Roman" w:eastAsiaTheme="majorEastAsia" w:hAnsi="Times New Roman" w:cs="Times New Roman"/>
          <w:bCs/>
          <w:iCs/>
          <w:sz w:val="24"/>
          <w:szCs w:val="24"/>
        </w:rPr>
        <w:t xml:space="preserve"> </w:t>
      </w:r>
    </w:p>
    <w:p w:rsidR="003C6E48" w:rsidRDefault="00B61E6E" w:rsidP="004645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59D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3059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Усиление</w:t>
      </w:r>
      <w:r w:rsidR="00523C34" w:rsidRPr="00816A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мер </w:t>
      </w:r>
      <w:r w:rsidR="0046451B" w:rsidRPr="00816A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социальной</w:t>
      </w:r>
      <w:r w:rsidR="00523C34" w:rsidRPr="00816A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6451B" w:rsidRPr="00816A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поддержки</w:t>
      </w:r>
      <w:r w:rsidR="003C6E48" w:rsidRPr="00816A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3C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4609D" w:rsidRDefault="0034609D" w:rsidP="004645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различных комплексных мер социальной поддержки позволит руководителям медицинских организаций не только привлекать выпускников организаций медицинского образования, но и удержать имеющиеся медицинские кадры. Далее предложен переч</w:t>
      </w:r>
      <w:r w:rsidR="006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 действующих  мер социальной поддержки:</w:t>
      </w:r>
    </w:p>
    <w:p w:rsidR="00C45D32" w:rsidRDefault="003C6E48" w:rsidP="008425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7B55" w:rsidRPr="008425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доплата к должностному окладу</w:t>
      </w:r>
      <w:r w:rsidR="005E7B55" w:rsidRPr="0084259D">
        <w:rPr>
          <w:rFonts w:ascii="Times New Roman" w:hAnsi="Times New Roman" w:cs="Times New Roman"/>
          <w:sz w:val="24"/>
          <w:szCs w:val="24"/>
        </w:rPr>
        <w:t xml:space="preserve"> </w:t>
      </w:r>
      <w:r w:rsidR="00523C34">
        <w:rPr>
          <w:rFonts w:ascii="Times New Roman" w:hAnsi="Times New Roman" w:cs="Times New Roman"/>
          <w:sz w:val="24"/>
          <w:szCs w:val="24"/>
        </w:rPr>
        <w:t>применяется в</w:t>
      </w:r>
      <w:r w:rsidR="00816AB1">
        <w:rPr>
          <w:rFonts w:ascii="Times New Roman" w:hAnsi="Times New Roman" w:cs="Times New Roman"/>
          <w:sz w:val="24"/>
          <w:szCs w:val="24"/>
        </w:rPr>
        <w:t xml:space="preserve"> сельской местности.</w:t>
      </w:r>
      <w:r w:rsidR="00523C34">
        <w:rPr>
          <w:rFonts w:ascii="Times New Roman" w:hAnsi="Times New Roman" w:cs="Times New Roman"/>
          <w:sz w:val="24"/>
          <w:szCs w:val="24"/>
        </w:rPr>
        <w:t xml:space="preserve"> </w:t>
      </w:r>
      <w:r w:rsidR="00816AB1">
        <w:rPr>
          <w:rFonts w:ascii="Times New Roman" w:hAnsi="Times New Roman" w:cs="Times New Roman"/>
          <w:sz w:val="24"/>
          <w:szCs w:val="24"/>
        </w:rPr>
        <w:t>В</w:t>
      </w:r>
      <w:r w:rsidR="005E7B55" w:rsidRPr="0084259D">
        <w:rPr>
          <w:rFonts w:ascii="Times New Roman" w:hAnsi="Times New Roman" w:cs="Times New Roman"/>
          <w:sz w:val="24"/>
          <w:szCs w:val="24"/>
        </w:rPr>
        <w:t>ид доплат</w:t>
      </w:r>
      <w:r w:rsidR="00FE412A">
        <w:rPr>
          <w:rFonts w:ascii="Times New Roman" w:hAnsi="Times New Roman" w:cs="Times New Roman"/>
          <w:sz w:val="24"/>
          <w:szCs w:val="24"/>
        </w:rPr>
        <w:t xml:space="preserve"> </w:t>
      </w:r>
      <w:r w:rsidR="0034609D">
        <w:rPr>
          <w:rFonts w:ascii="Times New Roman" w:hAnsi="Times New Roman" w:cs="Times New Roman"/>
          <w:sz w:val="24"/>
          <w:szCs w:val="24"/>
        </w:rPr>
        <w:t xml:space="preserve">зависит от региона и возможностей регионального бюджета </w:t>
      </w:r>
      <w:r w:rsidR="005E7B55" w:rsidRPr="0084259D">
        <w:rPr>
          <w:rFonts w:ascii="Times New Roman" w:hAnsi="Times New Roman" w:cs="Times New Roman"/>
          <w:sz w:val="24"/>
          <w:szCs w:val="24"/>
        </w:rPr>
        <w:t>(10%, 25% к БДО, 0,5 к ДО</w:t>
      </w:r>
      <w:r w:rsidR="00FE412A">
        <w:rPr>
          <w:rFonts w:ascii="Times New Roman" w:hAnsi="Times New Roman" w:cs="Times New Roman"/>
          <w:sz w:val="24"/>
          <w:szCs w:val="24"/>
        </w:rPr>
        <w:t>)</w:t>
      </w:r>
    </w:p>
    <w:p w:rsidR="00C45D32" w:rsidRDefault="003C6E48" w:rsidP="008425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34609D">
        <w:rPr>
          <w:rFonts w:ascii="Times New Roman" w:hAnsi="Times New Roman" w:cs="Times New Roman"/>
          <w:sz w:val="24"/>
          <w:szCs w:val="24"/>
        </w:rPr>
        <w:t>решение жилищных проблем (выделение</w:t>
      </w:r>
      <w:r w:rsidR="0034609D" w:rsidRPr="0084259D">
        <w:rPr>
          <w:rFonts w:ascii="Times New Roman" w:hAnsi="Times New Roman" w:cs="Times New Roman"/>
          <w:sz w:val="24"/>
          <w:szCs w:val="24"/>
        </w:rPr>
        <w:t xml:space="preserve"> </w:t>
      </w:r>
      <w:r w:rsidR="005E7B55" w:rsidRPr="0084259D">
        <w:rPr>
          <w:rFonts w:ascii="Times New Roman" w:hAnsi="Times New Roman" w:cs="Times New Roman"/>
          <w:sz w:val="24"/>
          <w:szCs w:val="24"/>
        </w:rPr>
        <w:t>дом</w:t>
      </w:r>
      <w:r w:rsidR="0034609D">
        <w:rPr>
          <w:rFonts w:ascii="Times New Roman" w:hAnsi="Times New Roman" w:cs="Times New Roman"/>
          <w:sz w:val="24"/>
          <w:szCs w:val="24"/>
        </w:rPr>
        <w:t>а</w:t>
      </w:r>
      <w:r w:rsidR="005E7B55" w:rsidRPr="0084259D">
        <w:rPr>
          <w:rFonts w:ascii="Times New Roman" w:hAnsi="Times New Roman" w:cs="Times New Roman"/>
          <w:sz w:val="24"/>
          <w:szCs w:val="24"/>
        </w:rPr>
        <w:t>,</w:t>
      </w:r>
      <w:r w:rsidR="0046451B">
        <w:rPr>
          <w:rFonts w:ascii="Times New Roman" w:hAnsi="Times New Roman" w:cs="Times New Roman"/>
          <w:sz w:val="24"/>
          <w:szCs w:val="24"/>
        </w:rPr>
        <w:t xml:space="preserve"> квартир</w:t>
      </w:r>
      <w:r w:rsidR="0034609D">
        <w:rPr>
          <w:rFonts w:ascii="Times New Roman" w:hAnsi="Times New Roman" w:cs="Times New Roman"/>
          <w:sz w:val="24"/>
          <w:szCs w:val="24"/>
        </w:rPr>
        <w:t>ы</w:t>
      </w:r>
      <w:r w:rsidR="0046451B">
        <w:rPr>
          <w:rFonts w:ascii="Times New Roman" w:hAnsi="Times New Roman" w:cs="Times New Roman"/>
          <w:sz w:val="24"/>
          <w:szCs w:val="24"/>
        </w:rPr>
        <w:t xml:space="preserve">, </w:t>
      </w:r>
      <w:r w:rsidR="0034609D">
        <w:rPr>
          <w:rFonts w:ascii="Times New Roman" w:hAnsi="Times New Roman" w:cs="Times New Roman"/>
          <w:sz w:val="24"/>
          <w:szCs w:val="24"/>
        </w:rPr>
        <w:t>комнаты в общежитии), льготное кредитование на покупку жилья, внесение первоначального взноса, снижение ставки по ипотечному кредиту</w:t>
      </w:r>
      <w:r w:rsidR="0046451B">
        <w:rPr>
          <w:rFonts w:ascii="Times New Roman" w:hAnsi="Times New Roman" w:cs="Times New Roman"/>
          <w:sz w:val="24"/>
          <w:szCs w:val="24"/>
        </w:rPr>
        <w:t>;</w:t>
      </w:r>
    </w:p>
    <w:p w:rsidR="003C6E48" w:rsidRDefault="003C6E48" w:rsidP="0084259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609D">
        <w:rPr>
          <w:rFonts w:ascii="Times New Roman" w:hAnsi="Times New Roman" w:cs="Times New Roman"/>
          <w:sz w:val="24"/>
          <w:szCs w:val="24"/>
        </w:rPr>
        <w:t xml:space="preserve">выплата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5E7B55" w:rsidRPr="008425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одъемно</w:t>
      </w:r>
      <w:r w:rsidR="003460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 пособия</w:t>
      </w:r>
      <w:r w:rsidR="0046451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3C6E48" w:rsidRDefault="003C6E48" w:rsidP="0084259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г</w:t>
      </w:r>
      <w:r w:rsidRPr="008425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осударственные расходы по возмещению коммунальных расходов молодым специалистам и возмещение расходов за топливо.</w:t>
      </w:r>
    </w:p>
    <w:p w:rsidR="00464EDF" w:rsidRDefault="003C6E48" w:rsidP="0084259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425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- 50</w:t>
      </w:r>
      <w:r w:rsidR="005E7B55" w:rsidRPr="008425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%-100% оплата арендного жилья</w:t>
      </w:r>
      <w:r w:rsidR="00464E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464EDF" w:rsidRDefault="00464EDF" w:rsidP="0084259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</w:t>
      </w:r>
      <w:r w:rsidR="005E7B55" w:rsidRPr="008425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оплата за обучение в резидентуре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C45D32" w:rsidRPr="0084259D" w:rsidRDefault="00464EDF" w:rsidP="008425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</w:t>
      </w:r>
      <w:r w:rsidR="005E7B55" w:rsidRPr="008425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выплата стипендии и др. едино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временные</w:t>
      </w:r>
      <w:r w:rsidR="005E7B55" w:rsidRPr="008425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выплаты. </w:t>
      </w:r>
    </w:p>
    <w:p w:rsidR="000577AD" w:rsidRDefault="0084259D" w:rsidP="00AF68E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259D">
        <w:rPr>
          <w:rFonts w:ascii="Times New Roman" w:hAnsi="Times New Roman" w:cs="Times New Roman"/>
          <w:bCs/>
          <w:sz w:val="24"/>
          <w:szCs w:val="24"/>
        </w:rPr>
        <w:t>3.</w:t>
      </w:r>
      <w:r w:rsidR="00AF68E1" w:rsidRPr="00AF68E1">
        <w:rPr>
          <w:rFonts w:ascii="Times New Roman" w:hAnsi="Times New Roman" w:cs="Times New Roman"/>
          <w:b/>
          <w:bCs/>
          <w:sz w:val="24"/>
          <w:szCs w:val="24"/>
        </w:rPr>
        <w:t>Цифровизация здравоохранения</w:t>
      </w:r>
      <w:r w:rsidRPr="0084259D">
        <w:rPr>
          <w:rFonts w:ascii="Times New Roman" w:hAnsi="Times New Roman" w:cs="Times New Roman"/>
          <w:bCs/>
          <w:sz w:val="24"/>
          <w:szCs w:val="24"/>
        </w:rPr>
        <w:t xml:space="preserve"> Министерство здравоохранения Республики Казахстан в рамках цифровизации отрасли развивает системы обмена медицинской информацией посредством создания национального Электронного паспорта здоровья, что в дальнейшем  позволит медицинским </w:t>
      </w:r>
      <w:r w:rsidR="00464EDF">
        <w:rPr>
          <w:rFonts w:ascii="Times New Roman" w:hAnsi="Times New Roman" w:cs="Times New Roman"/>
          <w:bCs/>
          <w:sz w:val="24"/>
          <w:szCs w:val="24"/>
        </w:rPr>
        <w:t xml:space="preserve">работникам сократить время на заполнение различных форм отчетностей и </w:t>
      </w:r>
      <w:r w:rsidRPr="0084259D">
        <w:rPr>
          <w:rFonts w:ascii="Times New Roman" w:hAnsi="Times New Roman" w:cs="Times New Roman"/>
          <w:bCs/>
          <w:sz w:val="24"/>
          <w:szCs w:val="24"/>
        </w:rPr>
        <w:t xml:space="preserve"> больше времени </w:t>
      </w:r>
      <w:r w:rsidR="0034609D" w:rsidRPr="0084259D">
        <w:rPr>
          <w:rFonts w:ascii="Times New Roman" w:hAnsi="Times New Roman" w:cs="Times New Roman"/>
          <w:bCs/>
          <w:sz w:val="24"/>
          <w:szCs w:val="24"/>
        </w:rPr>
        <w:t xml:space="preserve">тратить </w:t>
      </w:r>
      <w:r w:rsidRPr="0084259D">
        <w:rPr>
          <w:rFonts w:ascii="Times New Roman" w:hAnsi="Times New Roman" w:cs="Times New Roman"/>
          <w:bCs/>
          <w:sz w:val="24"/>
          <w:szCs w:val="24"/>
        </w:rPr>
        <w:t>на общение с пациентами</w:t>
      </w:r>
      <w:r w:rsidR="00464EDF">
        <w:rPr>
          <w:rFonts w:ascii="Times New Roman" w:hAnsi="Times New Roman" w:cs="Times New Roman"/>
          <w:bCs/>
          <w:sz w:val="24"/>
          <w:szCs w:val="24"/>
        </w:rPr>
        <w:t>.</w:t>
      </w:r>
    </w:p>
    <w:p w:rsidR="000577AD" w:rsidRPr="000577AD" w:rsidRDefault="00464EDF" w:rsidP="00464E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0577AD">
        <w:rPr>
          <w:rFonts w:ascii="Times New Roman" w:eastAsia="Times New Roman" w:hAnsi="Times New Roman" w:cs="Times New Roman"/>
          <w:sz w:val="24"/>
          <w:szCs w:val="24"/>
        </w:rPr>
        <w:t xml:space="preserve"> электронный паспорт будет введена п</w:t>
      </w:r>
      <w:r w:rsidR="000577AD" w:rsidRPr="000577AD">
        <w:rPr>
          <w:rFonts w:ascii="Times New Roman" w:eastAsia="Times New Roman" w:hAnsi="Times New Roman" w:cs="Times New Roman"/>
          <w:sz w:val="24"/>
          <w:szCs w:val="24"/>
        </w:rPr>
        <w:t>рограмма управления заболеваниями, заключает договор с медицинской организацией четко следует рекомендациям, которые даются врачом.</w:t>
      </w:r>
      <w:r w:rsidR="005C75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C7560">
        <w:rPr>
          <w:rFonts w:ascii="Times New Roman" w:eastAsia="Times New Roman" w:hAnsi="Times New Roman" w:cs="Times New Roman"/>
          <w:vanish/>
          <w:sz w:val="24"/>
          <w:szCs w:val="24"/>
        </w:rPr>
        <w:t>еРеРекомендациРРрррр</w:t>
      </w:r>
      <w:r w:rsidR="005C7560">
        <w:rPr>
          <w:rFonts w:ascii="Times New Roman" w:eastAsia="Times New Roman" w:hAnsi="Times New Roman" w:cs="Times New Roman"/>
          <w:sz w:val="24"/>
          <w:szCs w:val="24"/>
        </w:rPr>
        <w:t>Рекомендации п</w:t>
      </w:r>
      <w:r w:rsidR="000577AD" w:rsidRPr="000577AD">
        <w:rPr>
          <w:rFonts w:ascii="Times New Roman" w:eastAsia="Times New Roman" w:hAnsi="Times New Roman" w:cs="Times New Roman"/>
          <w:sz w:val="24"/>
          <w:szCs w:val="24"/>
        </w:rPr>
        <w:t xml:space="preserve">о питанию,  физическим нагрузкам </w:t>
      </w:r>
      <w:r w:rsidR="005C7560">
        <w:rPr>
          <w:rFonts w:ascii="Times New Roman" w:eastAsia="Times New Roman" w:hAnsi="Times New Roman" w:cs="Times New Roman"/>
          <w:sz w:val="24"/>
          <w:szCs w:val="24"/>
        </w:rPr>
        <w:t>м</w:t>
      </w:r>
      <w:r w:rsidR="000577AD" w:rsidRPr="000577AD">
        <w:rPr>
          <w:rFonts w:ascii="Times New Roman" w:eastAsia="Times New Roman" w:hAnsi="Times New Roman" w:cs="Times New Roman"/>
          <w:sz w:val="24"/>
          <w:szCs w:val="24"/>
        </w:rPr>
        <w:t xml:space="preserve">огут предоставляться с помощью мобильных устройств, </w:t>
      </w:r>
      <w:r w:rsidR="005C7560">
        <w:rPr>
          <w:rFonts w:ascii="Times New Roman" w:eastAsia="Times New Roman" w:hAnsi="Times New Roman" w:cs="Times New Roman"/>
          <w:sz w:val="24"/>
          <w:szCs w:val="24"/>
        </w:rPr>
        <w:t>вследствие чего</w:t>
      </w:r>
      <w:r w:rsidR="000577AD" w:rsidRPr="000577AD">
        <w:rPr>
          <w:rFonts w:ascii="Times New Roman" w:eastAsia="Times New Roman" w:hAnsi="Times New Roman" w:cs="Times New Roman"/>
          <w:sz w:val="24"/>
          <w:szCs w:val="24"/>
        </w:rPr>
        <w:t xml:space="preserve"> человеку не нужно будет обращаться в поликлинику</w:t>
      </w:r>
      <w:r w:rsidR="005C7560">
        <w:rPr>
          <w:rFonts w:ascii="Times New Roman" w:eastAsia="Times New Roman" w:hAnsi="Times New Roman" w:cs="Times New Roman"/>
          <w:sz w:val="24"/>
          <w:szCs w:val="24"/>
        </w:rPr>
        <w:t>.</w:t>
      </w:r>
      <w:r w:rsidR="000577AD" w:rsidRPr="000577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C7560">
        <w:rPr>
          <w:rFonts w:ascii="Times New Roman" w:eastAsia="Times New Roman" w:hAnsi="Times New Roman" w:cs="Times New Roman"/>
          <w:sz w:val="24"/>
          <w:szCs w:val="24"/>
        </w:rPr>
        <w:t>Пациент</w:t>
      </w:r>
      <w:r w:rsidR="000577AD" w:rsidRPr="000577AD">
        <w:rPr>
          <w:rFonts w:ascii="Times New Roman" w:eastAsia="Times New Roman" w:hAnsi="Times New Roman" w:cs="Times New Roman"/>
          <w:sz w:val="24"/>
          <w:szCs w:val="24"/>
        </w:rPr>
        <w:t xml:space="preserve"> будет получать на мобильные устройства рекомендации по ведению здорового образа жизни, какие-то вопросы может уточнить там же</w:t>
      </w:r>
    </w:p>
    <w:p w:rsidR="000577AD" w:rsidRPr="000577AD" w:rsidRDefault="000577AD" w:rsidP="000577AD">
      <w:pPr>
        <w:pStyle w:val="a8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0577AD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="005C7560">
        <w:rPr>
          <w:rFonts w:ascii="Times New Roman" w:eastAsia="Times New Roman" w:hAnsi="Times New Roman" w:cs="Times New Roman"/>
          <w:sz w:val="24"/>
          <w:szCs w:val="24"/>
        </w:rPr>
        <w:t>стаби</w:t>
      </w:r>
      <w:r w:rsidRPr="000577AD">
        <w:rPr>
          <w:rFonts w:ascii="Times New Roman" w:eastAsia="Times New Roman" w:hAnsi="Times New Roman" w:cs="Times New Roman"/>
          <w:sz w:val="24"/>
          <w:szCs w:val="24"/>
        </w:rPr>
        <w:t xml:space="preserve">льном течении хронического заболевания, </w:t>
      </w:r>
      <w:r w:rsidR="005C7560">
        <w:rPr>
          <w:rFonts w:ascii="Times New Roman" w:eastAsia="Times New Roman" w:hAnsi="Times New Roman" w:cs="Times New Roman"/>
          <w:sz w:val="24"/>
          <w:szCs w:val="24"/>
        </w:rPr>
        <w:t>в случае хорошего самочувствия</w:t>
      </w:r>
      <w:r w:rsidRPr="000577AD">
        <w:rPr>
          <w:rFonts w:ascii="Times New Roman" w:eastAsia="Times New Roman" w:hAnsi="Times New Roman" w:cs="Times New Roman"/>
          <w:sz w:val="24"/>
          <w:szCs w:val="24"/>
        </w:rPr>
        <w:t xml:space="preserve"> человек</w:t>
      </w:r>
      <w:r w:rsidR="005C7560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0577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C7560">
        <w:rPr>
          <w:rFonts w:ascii="Times New Roman" w:eastAsia="Times New Roman" w:hAnsi="Times New Roman" w:cs="Times New Roman"/>
          <w:sz w:val="24"/>
          <w:szCs w:val="24"/>
        </w:rPr>
        <w:t xml:space="preserve">будет возможность </w:t>
      </w:r>
      <w:r w:rsidRPr="000577AD">
        <w:rPr>
          <w:rFonts w:ascii="Times New Roman" w:eastAsia="Times New Roman" w:hAnsi="Times New Roman" w:cs="Times New Roman"/>
          <w:sz w:val="24"/>
          <w:szCs w:val="24"/>
        </w:rPr>
        <w:t>получить электронное продление рецептов на лекарства</w:t>
      </w:r>
      <w:r w:rsidR="005C7560">
        <w:rPr>
          <w:rFonts w:ascii="Times New Roman" w:eastAsia="Times New Roman" w:hAnsi="Times New Roman" w:cs="Times New Roman"/>
          <w:sz w:val="24"/>
          <w:szCs w:val="24"/>
        </w:rPr>
        <w:t xml:space="preserve"> без посещения поликлиники</w:t>
      </w:r>
      <w:r w:rsidRPr="000577AD">
        <w:rPr>
          <w:rFonts w:ascii="Times New Roman" w:eastAsia="Times New Roman" w:hAnsi="Times New Roman" w:cs="Times New Roman"/>
          <w:sz w:val="24"/>
          <w:szCs w:val="24"/>
        </w:rPr>
        <w:t>.</w:t>
      </w:r>
      <w:r w:rsidR="005C7560">
        <w:rPr>
          <w:rFonts w:ascii="Times New Roman" w:eastAsia="Times New Roman" w:hAnsi="Times New Roman" w:cs="Times New Roman"/>
          <w:sz w:val="24"/>
          <w:szCs w:val="24"/>
        </w:rPr>
        <w:t xml:space="preserve"> Пациент</w:t>
      </w:r>
      <w:r w:rsidRPr="000577AD">
        <w:rPr>
          <w:rFonts w:ascii="Times New Roman" w:eastAsia="Times New Roman" w:hAnsi="Times New Roman" w:cs="Times New Roman"/>
          <w:sz w:val="24"/>
          <w:szCs w:val="24"/>
        </w:rPr>
        <w:t xml:space="preserve"> сможет в электронном формате указать свое состояние, давление и получить на смартфон электронный рецепт. Это экономия времени и пациента, и врача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64EDF" w:rsidRDefault="00464EDF" w:rsidP="004B69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Выводы:</w:t>
      </w:r>
    </w:p>
    <w:p w:rsidR="00464EDF" w:rsidRDefault="00464EDF" w:rsidP="00464EDF">
      <w:pPr>
        <w:pStyle w:val="a8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2D7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Каждый </w:t>
      </w:r>
      <w:r w:rsidR="00A916AC">
        <w:rPr>
          <w:rFonts w:ascii="Times New Roman" w:eastAsia="Times New Roman" w:hAnsi="Times New Roman" w:cs="Times New Roman"/>
          <w:sz w:val="24"/>
          <w:szCs w:val="24"/>
        </w:rPr>
        <w:t>из этих вариантов политики  способствует</w:t>
      </w:r>
      <w:r w:rsidRPr="006B2D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повышению удовлетворенности среди медицинских работников</w:t>
      </w:r>
      <w:r w:rsidRPr="006B2D7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A916AC">
        <w:rPr>
          <w:rFonts w:ascii="Times New Roman" w:eastAsia="Times New Roman" w:hAnsi="Times New Roman" w:cs="Times New Roman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sz w:val="24"/>
          <w:szCs w:val="24"/>
        </w:rPr>
        <w:t>ля достижения наилучших ре</w:t>
      </w:r>
      <w:r w:rsidR="00A916AC">
        <w:rPr>
          <w:rFonts w:ascii="Times New Roman" w:eastAsia="Times New Roman" w:hAnsi="Times New Roman" w:cs="Times New Roman"/>
          <w:sz w:val="24"/>
          <w:szCs w:val="24"/>
        </w:rPr>
        <w:t>зультатов необходима комплексная ре</w:t>
      </w:r>
      <w:r w:rsidR="00655FB7">
        <w:rPr>
          <w:rFonts w:ascii="Times New Roman" w:eastAsia="Times New Roman" w:hAnsi="Times New Roman" w:cs="Times New Roman"/>
          <w:sz w:val="24"/>
          <w:szCs w:val="24"/>
        </w:rPr>
        <w:t>а</w:t>
      </w:r>
      <w:r w:rsidR="00A916AC">
        <w:rPr>
          <w:rFonts w:ascii="Times New Roman" w:eastAsia="Times New Roman" w:hAnsi="Times New Roman" w:cs="Times New Roman"/>
          <w:sz w:val="24"/>
          <w:szCs w:val="24"/>
        </w:rPr>
        <w:t>лизация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64EDF" w:rsidRDefault="00464EDF" w:rsidP="004B69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4B6977" w:rsidRDefault="00677160" w:rsidP="004B69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677160">
        <w:rPr>
          <w:rFonts w:ascii="Times New Roman" w:hAnsi="Times New Roman" w:cs="Times New Roman"/>
          <w:b/>
          <w:sz w:val="24"/>
          <w:szCs w:val="24"/>
        </w:rPr>
        <w:t xml:space="preserve">Список литературы: </w:t>
      </w:r>
    </w:p>
    <w:p w:rsidR="007D2850" w:rsidRPr="007D2850" w:rsidRDefault="007D2850" w:rsidP="007D285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18"/>
          <w:szCs w:val="24"/>
        </w:rPr>
      </w:pPr>
      <w:r w:rsidRPr="007D2850">
        <w:rPr>
          <w:rFonts w:ascii="Times New Roman" w:hAnsi="Times New Roman" w:cs="Times New Roman"/>
          <w:sz w:val="18"/>
          <w:szCs w:val="24"/>
        </w:rPr>
        <w:t>1. Товей Э.Дж., Адамс А.Е. Изменение характера удовлетворенности работой медсестер: исследование источников удовлетворения в 1990-х годах. Журнал продвинутого ухода. 1999; 30 (1): 150-158.</w:t>
      </w:r>
    </w:p>
    <w:p w:rsidR="007D2850" w:rsidRPr="007D2850" w:rsidRDefault="007D2850" w:rsidP="007D285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18"/>
          <w:szCs w:val="24"/>
        </w:rPr>
      </w:pPr>
      <w:r w:rsidRPr="007D2850">
        <w:rPr>
          <w:rFonts w:ascii="Times New Roman" w:hAnsi="Times New Roman" w:cs="Times New Roman"/>
          <w:sz w:val="18"/>
          <w:szCs w:val="24"/>
        </w:rPr>
        <w:t>2. Хамлуб С., Харун-Ор-Рашид М. Д., Саркер М. А. Б., Хиросава Т., Оутавонг П. и Сакамото Дж. (2013). Удовлетворенность работой медработников в медицинских центрах столицы Вьентьяна и провинции Болихамсай, Лаосская Народно-Демократическая Республика. Нагойский медицинский журнал, 75 (3-4), 233.</w:t>
      </w:r>
    </w:p>
    <w:p w:rsidR="007D2850" w:rsidRPr="007D2850" w:rsidRDefault="007D2850" w:rsidP="007D285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18"/>
          <w:szCs w:val="24"/>
        </w:rPr>
      </w:pPr>
      <w:r w:rsidRPr="007D2850">
        <w:rPr>
          <w:rFonts w:ascii="Times New Roman" w:hAnsi="Times New Roman" w:cs="Times New Roman"/>
          <w:sz w:val="18"/>
          <w:szCs w:val="24"/>
        </w:rPr>
        <w:t>3. Fang P., Luo Z. &amp; Fang Z. (2015). Что такое удовлетворенность работой и активное участие медицинского персонала в реформе государственной больницы: исследование в провинции Хубэй, Китай. Кадровые ресурсы для здравоохранения, 13 (1), 34.</w:t>
      </w:r>
    </w:p>
    <w:p w:rsidR="007D2850" w:rsidRPr="007D2850" w:rsidRDefault="007D2850" w:rsidP="007D285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18"/>
          <w:szCs w:val="24"/>
        </w:rPr>
      </w:pPr>
      <w:r w:rsidRPr="007D2850">
        <w:rPr>
          <w:rFonts w:ascii="Times New Roman" w:hAnsi="Times New Roman" w:cs="Times New Roman"/>
          <w:sz w:val="18"/>
          <w:szCs w:val="24"/>
        </w:rPr>
        <w:t>4. Мэн Р., Ли, Дж., Чжан, Ю., Ю, Ю., Луо, Ю., Лю, Х., ... и Ю, С. (2018). Оценка удовлетворенности пациентов и медицинского персонала услугами здравоохранения в государственных больницах г. Ухань. Международный журнал экологических исследований и общественного здравоохранения, 15 (4), 769.</w:t>
      </w:r>
    </w:p>
    <w:p w:rsidR="007D2850" w:rsidRPr="007D2850" w:rsidRDefault="007D2850" w:rsidP="007D285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18"/>
          <w:szCs w:val="24"/>
        </w:rPr>
      </w:pPr>
      <w:r w:rsidRPr="007D2850">
        <w:rPr>
          <w:rFonts w:ascii="Times New Roman" w:hAnsi="Times New Roman" w:cs="Times New Roman"/>
          <w:sz w:val="18"/>
          <w:szCs w:val="24"/>
        </w:rPr>
        <w:t>5. Бодур С. (2002). Удовлетворенность работой медицинского персонала, работающего в медицинских центрах Турции. Медицина труда, 52 (6), 353-355.</w:t>
      </w:r>
    </w:p>
    <w:p w:rsidR="00677160" w:rsidRPr="007D2850" w:rsidRDefault="007D2850" w:rsidP="007D285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18"/>
          <w:szCs w:val="24"/>
        </w:rPr>
      </w:pPr>
      <w:r w:rsidRPr="007D2850">
        <w:rPr>
          <w:rFonts w:ascii="Times New Roman" w:hAnsi="Times New Roman" w:cs="Times New Roman"/>
          <w:sz w:val="18"/>
          <w:szCs w:val="24"/>
        </w:rPr>
        <w:t>6. Чанг Е., Коэн Дж., Кете Б., Смит К. и Бир А. (2017). Измерение удовлетворенности работой среди медицинских работников в США: подтверждающий факторный анализ исследования удовлетворенности работников здравоохранения (SEHC). Международный журнал по качеству в здравоохранении, 29 (2), 262-268.</w:t>
      </w:r>
    </w:p>
    <w:sectPr w:rsidR="00677160" w:rsidRPr="007D2850" w:rsidSect="00FE412A">
      <w:footerReference w:type="default" r:id="rId9"/>
      <w:pgSz w:w="11906" w:h="16838"/>
      <w:pgMar w:top="1560" w:right="566" w:bottom="1134" w:left="1701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D68" w:rsidRDefault="008C0D68" w:rsidP="00EB12BE">
      <w:pPr>
        <w:spacing w:after="0" w:line="240" w:lineRule="auto"/>
      </w:pPr>
      <w:r>
        <w:separator/>
      </w:r>
    </w:p>
  </w:endnote>
  <w:endnote w:type="continuationSeparator" w:id="0">
    <w:p w:rsidR="008C0D68" w:rsidRDefault="008C0D68" w:rsidP="00EB1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DINPro-Medium">
    <w:altName w:val="DINPro-Medium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322519"/>
      <w:docPartObj>
        <w:docPartGallery w:val="Page Numbers (Bottom of Page)"/>
        <w:docPartUnique/>
      </w:docPartObj>
    </w:sdtPr>
    <w:sdtEndPr/>
    <w:sdtContent>
      <w:p w:rsidR="00D91D5B" w:rsidRDefault="00D91D5B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2FB5">
          <w:rPr>
            <w:noProof/>
          </w:rPr>
          <w:t>1</w:t>
        </w:r>
        <w:r>
          <w:fldChar w:fldCharType="end"/>
        </w:r>
      </w:p>
    </w:sdtContent>
  </w:sdt>
  <w:p w:rsidR="00D91D5B" w:rsidRDefault="00D91D5B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D68" w:rsidRDefault="008C0D68" w:rsidP="00EB12BE">
      <w:pPr>
        <w:spacing w:after="0" w:line="240" w:lineRule="auto"/>
      </w:pPr>
      <w:r>
        <w:separator/>
      </w:r>
    </w:p>
  </w:footnote>
  <w:footnote w:type="continuationSeparator" w:id="0">
    <w:p w:rsidR="008C0D68" w:rsidRDefault="008C0D68" w:rsidP="00EB12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F0FE1"/>
    <w:multiLevelType w:val="hybridMultilevel"/>
    <w:tmpl w:val="BF22289E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7D6CAA"/>
    <w:multiLevelType w:val="hybridMultilevel"/>
    <w:tmpl w:val="892CFFD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2B45C6"/>
    <w:multiLevelType w:val="hybridMultilevel"/>
    <w:tmpl w:val="21503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B9E6B6"/>
    <w:multiLevelType w:val="hybridMultilevel"/>
    <w:tmpl w:val="334D165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650C5540"/>
    <w:multiLevelType w:val="hybridMultilevel"/>
    <w:tmpl w:val="42CA9CDA"/>
    <w:lvl w:ilvl="0" w:tplc="AAE822EC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6FB842FF"/>
    <w:multiLevelType w:val="multilevel"/>
    <w:tmpl w:val="C6C4C6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8E8"/>
    <w:rsid w:val="0003119E"/>
    <w:rsid w:val="000577AD"/>
    <w:rsid w:val="0006544D"/>
    <w:rsid w:val="000779FE"/>
    <w:rsid w:val="00086E39"/>
    <w:rsid w:val="000A45BA"/>
    <w:rsid w:val="000A753E"/>
    <w:rsid w:val="000F6272"/>
    <w:rsid w:val="000F64EF"/>
    <w:rsid w:val="000F7A3B"/>
    <w:rsid w:val="00115FD0"/>
    <w:rsid w:val="00131520"/>
    <w:rsid w:val="00163320"/>
    <w:rsid w:val="0018511C"/>
    <w:rsid w:val="0019175A"/>
    <w:rsid w:val="001A06B0"/>
    <w:rsid w:val="001C13AC"/>
    <w:rsid w:val="001E5AE7"/>
    <w:rsid w:val="002039C1"/>
    <w:rsid w:val="00227B4E"/>
    <w:rsid w:val="00227C58"/>
    <w:rsid w:val="00237A3D"/>
    <w:rsid w:val="002422B8"/>
    <w:rsid w:val="00295FE2"/>
    <w:rsid w:val="002B1F02"/>
    <w:rsid w:val="002C3CDE"/>
    <w:rsid w:val="002C4427"/>
    <w:rsid w:val="002D565E"/>
    <w:rsid w:val="002E3317"/>
    <w:rsid w:val="002E6F0D"/>
    <w:rsid w:val="002F0FEF"/>
    <w:rsid w:val="00305912"/>
    <w:rsid w:val="003116D7"/>
    <w:rsid w:val="0033783A"/>
    <w:rsid w:val="0034609D"/>
    <w:rsid w:val="00346D58"/>
    <w:rsid w:val="003525D8"/>
    <w:rsid w:val="00384687"/>
    <w:rsid w:val="00386E3D"/>
    <w:rsid w:val="003C3557"/>
    <w:rsid w:val="003C6E48"/>
    <w:rsid w:val="003D44CE"/>
    <w:rsid w:val="003D46D0"/>
    <w:rsid w:val="003E724B"/>
    <w:rsid w:val="004100C8"/>
    <w:rsid w:val="004622A5"/>
    <w:rsid w:val="0046451B"/>
    <w:rsid w:val="00464EDF"/>
    <w:rsid w:val="00480686"/>
    <w:rsid w:val="00492BBF"/>
    <w:rsid w:val="00494637"/>
    <w:rsid w:val="0049657B"/>
    <w:rsid w:val="004B6977"/>
    <w:rsid w:val="004D7DD5"/>
    <w:rsid w:val="004E2EB3"/>
    <w:rsid w:val="00523C34"/>
    <w:rsid w:val="00523C43"/>
    <w:rsid w:val="0055488A"/>
    <w:rsid w:val="00590348"/>
    <w:rsid w:val="005A7621"/>
    <w:rsid w:val="005B57F4"/>
    <w:rsid w:val="005C7560"/>
    <w:rsid w:val="005D2B6D"/>
    <w:rsid w:val="005D6859"/>
    <w:rsid w:val="005E20AF"/>
    <w:rsid w:val="005E7B55"/>
    <w:rsid w:val="0060210F"/>
    <w:rsid w:val="00635F2C"/>
    <w:rsid w:val="006410FA"/>
    <w:rsid w:val="00655FB7"/>
    <w:rsid w:val="00677160"/>
    <w:rsid w:val="006A698F"/>
    <w:rsid w:val="006B2D76"/>
    <w:rsid w:val="006C5F91"/>
    <w:rsid w:val="006E4F72"/>
    <w:rsid w:val="006F4EC4"/>
    <w:rsid w:val="007063E5"/>
    <w:rsid w:val="0071642A"/>
    <w:rsid w:val="00727762"/>
    <w:rsid w:val="00744F0C"/>
    <w:rsid w:val="00775C19"/>
    <w:rsid w:val="00783F1D"/>
    <w:rsid w:val="007A00A1"/>
    <w:rsid w:val="007A4659"/>
    <w:rsid w:val="007A5D2E"/>
    <w:rsid w:val="007A6DF4"/>
    <w:rsid w:val="007C79FB"/>
    <w:rsid w:val="007D2850"/>
    <w:rsid w:val="007D496E"/>
    <w:rsid w:val="007F49BC"/>
    <w:rsid w:val="008064C3"/>
    <w:rsid w:val="008137DA"/>
    <w:rsid w:val="00815EB8"/>
    <w:rsid w:val="00816AB1"/>
    <w:rsid w:val="0083773E"/>
    <w:rsid w:val="0084259D"/>
    <w:rsid w:val="00842C07"/>
    <w:rsid w:val="00855CCB"/>
    <w:rsid w:val="00887399"/>
    <w:rsid w:val="008C0D68"/>
    <w:rsid w:val="008E349D"/>
    <w:rsid w:val="008E6893"/>
    <w:rsid w:val="009326A3"/>
    <w:rsid w:val="00935D76"/>
    <w:rsid w:val="0096749F"/>
    <w:rsid w:val="0099189B"/>
    <w:rsid w:val="00992914"/>
    <w:rsid w:val="009B0300"/>
    <w:rsid w:val="009B3E1E"/>
    <w:rsid w:val="009D33A1"/>
    <w:rsid w:val="009E266E"/>
    <w:rsid w:val="00A136BB"/>
    <w:rsid w:val="00A25E8A"/>
    <w:rsid w:val="00A35B15"/>
    <w:rsid w:val="00A4463C"/>
    <w:rsid w:val="00A72D4E"/>
    <w:rsid w:val="00A74C0B"/>
    <w:rsid w:val="00A803C9"/>
    <w:rsid w:val="00A818E8"/>
    <w:rsid w:val="00A916AC"/>
    <w:rsid w:val="00A97472"/>
    <w:rsid w:val="00AA03D4"/>
    <w:rsid w:val="00AB2BF4"/>
    <w:rsid w:val="00AC6A95"/>
    <w:rsid w:val="00AF68E1"/>
    <w:rsid w:val="00B31B85"/>
    <w:rsid w:val="00B42D90"/>
    <w:rsid w:val="00B443B1"/>
    <w:rsid w:val="00B61E6E"/>
    <w:rsid w:val="00B62FB5"/>
    <w:rsid w:val="00BB7FB8"/>
    <w:rsid w:val="00BD5515"/>
    <w:rsid w:val="00BF690B"/>
    <w:rsid w:val="00C23A7B"/>
    <w:rsid w:val="00C45D32"/>
    <w:rsid w:val="00C51B86"/>
    <w:rsid w:val="00C801D9"/>
    <w:rsid w:val="00C854AD"/>
    <w:rsid w:val="00CD6572"/>
    <w:rsid w:val="00CE124C"/>
    <w:rsid w:val="00CF0976"/>
    <w:rsid w:val="00CF39FE"/>
    <w:rsid w:val="00D04E47"/>
    <w:rsid w:val="00D55BAD"/>
    <w:rsid w:val="00D91D5B"/>
    <w:rsid w:val="00DC25F9"/>
    <w:rsid w:val="00DF2672"/>
    <w:rsid w:val="00E21F99"/>
    <w:rsid w:val="00E2235F"/>
    <w:rsid w:val="00E26987"/>
    <w:rsid w:val="00E31E99"/>
    <w:rsid w:val="00E53BF2"/>
    <w:rsid w:val="00EB013C"/>
    <w:rsid w:val="00EB12BE"/>
    <w:rsid w:val="00EB28BB"/>
    <w:rsid w:val="00F016E8"/>
    <w:rsid w:val="00F2780D"/>
    <w:rsid w:val="00F44C06"/>
    <w:rsid w:val="00F6063E"/>
    <w:rsid w:val="00F71845"/>
    <w:rsid w:val="00F822D8"/>
    <w:rsid w:val="00F87613"/>
    <w:rsid w:val="00FA1A60"/>
    <w:rsid w:val="00FC0CD0"/>
    <w:rsid w:val="00FD7AE3"/>
    <w:rsid w:val="00FE412A"/>
    <w:rsid w:val="00FE5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3AEE06-E479-4F61-9758-BDE3710FC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qFormat/>
    <w:rsid w:val="00462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F7A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7A3B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1A06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BF690B"/>
    <w:pPr>
      <w:ind w:left="720"/>
      <w:contextualSpacing/>
    </w:pPr>
  </w:style>
  <w:style w:type="table" w:styleId="-2">
    <w:name w:val="Light Shading Accent 2"/>
    <w:basedOn w:val="a1"/>
    <w:uiPriority w:val="60"/>
    <w:rsid w:val="00EB013C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styleId="a9">
    <w:name w:val="Emphasis"/>
    <w:basedOn w:val="a0"/>
    <w:uiPriority w:val="20"/>
    <w:qFormat/>
    <w:rsid w:val="00EB013C"/>
    <w:rPr>
      <w:i/>
      <w:iCs/>
    </w:rPr>
  </w:style>
  <w:style w:type="character" w:styleId="aa">
    <w:name w:val="Strong"/>
    <w:basedOn w:val="a0"/>
    <w:uiPriority w:val="22"/>
    <w:qFormat/>
    <w:rsid w:val="00EB013C"/>
    <w:rPr>
      <w:b/>
      <w:bCs/>
    </w:rPr>
  </w:style>
  <w:style w:type="paragraph" w:styleId="ab">
    <w:name w:val="header"/>
    <w:basedOn w:val="a"/>
    <w:link w:val="ac"/>
    <w:uiPriority w:val="99"/>
    <w:unhideWhenUsed/>
    <w:rsid w:val="00EB12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B12BE"/>
  </w:style>
  <w:style w:type="paragraph" w:styleId="ad">
    <w:name w:val="footer"/>
    <w:basedOn w:val="a"/>
    <w:link w:val="ae"/>
    <w:uiPriority w:val="99"/>
    <w:unhideWhenUsed/>
    <w:rsid w:val="00EB12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B12BE"/>
  </w:style>
  <w:style w:type="table" w:styleId="-4">
    <w:name w:val="Light Shading Accent 4"/>
    <w:basedOn w:val="a1"/>
    <w:uiPriority w:val="60"/>
    <w:rsid w:val="00C854AD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character" w:customStyle="1" w:styleId="a4">
    <w:name w:val="Обычный (веб) Знак"/>
    <w:link w:val="a3"/>
    <w:uiPriority w:val="99"/>
    <w:locked/>
    <w:rsid w:val="00A803C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unhideWhenUsed/>
    <w:rsid w:val="000577AD"/>
    <w:rPr>
      <w:color w:val="0000FF" w:themeColor="hyperlink"/>
      <w:u w:val="single"/>
    </w:rPr>
  </w:style>
  <w:style w:type="paragraph" w:customStyle="1" w:styleId="Default">
    <w:name w:val="Default"/>
    <w:rsid w:val="00FE412A"/>
    <w:pPr>
      <w:autoSpaceDE w:val="0"/>
      <w:autoSpaceDN w:val="0"/>
      <w:adjustRightInd w:val="0"/>
      <w:spacing w:after="0" w:line="240" w:lineRule="auto"/>
    </w:pPr>
    <w:rPr>
      <w:rFonts w:ascii="DINPro-Medium" w:hAnsi="DINPro-Medium" w:cs="DINPro-Medium"/>
      <w:color w:val="000000"/>
      <w:sz w:val="24"/>
      <w:szCs w:val="24"/>
    </w:rPr>
  </w:style>
  <w:style w:type="paragraph" w:customStyle="1" w:styleId="Pa16">
    <w:name w:val="Pa16"/>
    <w:basedOn w:val="Default"/>
    <w:next w:val="Default"/>
    <w:uiPriority w:val="99"/>
    <w:rsid w:val="00FE412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55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79619-0961-48FE-B414-6B77C7AED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2068</Words>
  <Characters>11793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Салхаева Ботагоз Данияркызы</dc:creator>
  <cp:lastModifiedBy>Admin</cp:lastModifiedBy>
  <cp:revision>2</cp:revision>
  <cp:lastPrinted>2018-12-27T08:53:00Z</cp:lastPrinted>
  <dcterms:created xsi:type="dcterms:W3CDTF">2019-01-03T03:46:00Z</dcterms:created>
  <dcterms:modified xsi:type="dcterms:W3CDTF">2019-01-03T03:46:00Z</dcterms:modified>
</cp:coreProperties>
</file>